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EF" w:rsidRDefault="00107FEF" w:rsidP="00107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Одиннадцатое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</w:t>
      </w:r>
      <w:bookmarkStart w:id="0" w:name="_GoBack"/>
      <w:bookmarkEnd w:id="0"/>
      <w:r w:rsidRPr="00E97422">
        <w:rPr>
          <w:b/>
          <w:sz w:val="26"/>
          <w:szCs w:val="26"/>
        </w:rPr>
        <w:t>алыма седьмого созыва</w:t>
      </w:r>
    </w:p>
    <w:p w:rsidR="00107FEF" w:rsidRDefault="00107FEF" w:rsidP="00107FEF">
      <w:pPr>
        <w:rPr>
          <w:b/>
          <w:sz w:val="26"/>
          <w:szCs w:val="26"/>
        </w:rPr>
      </w:pPr>
    </w:p>
    <w:p w:rsidR="00107FEF" w:rsidRDefault="00107FEF" w:rsidP="00107FEF">
      <w:pPr>
        <w:rPr>
          <w:b/>
          <w:sz w:val="26"/>
          <w:szCs w:val="26"/>
        </w:rPr>
      </w:pPr>
    </w:p>
    <w:p w:rsidR="00107FEF" w:rsidRDefault="00107FEF" w:rsidP="00107FEF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14.12.2022</w:t>
      </w:r>
    </w:p>
    <w:p w:rsidR="00107FEF" w:rsidRDefault="00107FEF" w:rsidP="00107FEF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15.00 часов</w:t>
      </w:r>
    </w:p>
    <w:p w:rsidR="00107FEF" w:rsidRDefault="00107FEF" w:rsidP="00107FE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07FEF" w:rsidRDefault="00107FEF" w:rsidP="00107FE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07FEF" w:rsidRPr="00332937" w:rsidRDefault="00107FEF" w:rsidP="00107FEF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107FEF" w:rsidRDefault="00107FEF" w:rsidP="00107FEF">
      <w:pPr>
        <w:jc w:val="center"/>
        <w:rPr>
          <w:b/>
          <w:sz w:val="26"/>
          <w:szCs w:val="26"/>
        </w:rPr>
      </w:pPr>
    </w:p>
    <w:p w:rsidR="00107FEF" w:rsidRDefault="00107FEF" w:rsidP="00107F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921FC2" w:rsidRPr="009B446B" w:rsidRDefault="00921FC2" w:rsidP="00921F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D01E8E">
        <w:rPr>
          <w:sz w:val="26"/>
          <w:szCs w:val="26"/>
        </w:rPr>
        <w:t>О подтверждении решений Думы города Когалыма, принятых путем опроса в заочной форме</w:t>
      </w:r>
      <w:r w:rsidRPr="009B446B">
        <w:rPr>
          <w:color w:val="000000"/>
          <w:sz w:val="26"/>
          <w:szCs w:val="26"/>
        </w:rPr>
        <w:t>.</w:t>
      </w:r>
    </w:p>
    <w:p w:rsidR="00921FC2" w:rsidRPr="009B446B" w:rsidRDefault="00921FC2" w:rsidP="00921F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1FC2" w:rsidRPr="009B446B" w:rsidTr="00F95BEA">
        <w:tc>
          <w:tcPr>
            <w:tcW w:w="1560" w:type="dxa"/>
            <w:hideMark/>
          </w:tcPr>
          <w:p w:rsidR="00921FC2" w:rsidRPr="009B446B" w:rsidRDefault="00921FC2" w:rsidP="00F95BE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1FC2" w:rsidRPr="009B446B" w:rsidRDefault="00921FC2" w:rsidP="00F95BE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Думы города Когалыма</w:t>
            </w:r>
          </w:p>
        </w:tc>
      </w:tr>
    </w:tbl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B10EBE">
        <w:rPr>
          <w:color w:val="000000"/>
          <w:sz w:val="26"/>
          <w:szCs w:val="26"/>
        </w:rPr>
        <w:t>О внесении изменений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</w:t>
      </w:r>
      <w:r>
        <w:rPr>
          <w:color w:val="000000"/>
          <w:sz w:val="26"/>
          <w:szCs w:val="26"/>
        </w:rPr>
        <w:t>.</w:t>
      </w:r>
    </w:p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16955" w:type="dxa"/>
        <w:tblLook w:val="01E0" w:firstRow="1" w:lastRow="1" w:firstColumn="1" w:lastColumn="1" w:noHBand="0" w:noVBand="0"/>
      </w:tblPr>
      <w:tblGrid>
        <w:gridCol w:w="2092"/>
        <w:gridCol w:w="7655"/>
        <w:gridCol w:w="7208"/>
      </w:tblGrid>
      <w:tr w:rsidR="00160F61" w:rsidTr="00107FEF">
        <w:tc>
          <w:tcPr>
            <w:tcW w:w="2092" w:type="dxa"/>
            <w:hideMark/>
          </w:tcPr>
          <w:p w:rsidR="00160F61" w:rsidRDefault="00160F61" w:rsidP="00B87C50">
            <w:pPr>
              <w:ind w:left="59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5" w:type="dxa"/>
            <w:hideMark/>
          </w:tcPr>
          <w:p w:rsidR="00160F61" w:rsidRDefault="00160F61" w:rsidP="00B87C50">
            <w:pPr>
              <w:jc w:val="both"/>
              <w:rPr>
                <w:sz w:val="26"/>
                <w:szCs w:val="26"/>
                <w:lang w:eastAsia="en-US"/>
              </w:rPr>
            </w:pPr>
            <w:r w:rsidRPr="00800DBC"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  <w:tc>
          <w:tcPr>
            <w:tcW w:w="7208" w:type="dxa"/>
            <w:hideMark/>
          </w:tcPr>
          <w:p w:rsidR="00160F61" w:rsidRDefault="00160F61" w:rsidP="00B87C50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21FC2" w:rsidRDefault="00921FC2" w:rsidP="007E64A6">
      <w:pPr>
        <w:ind w:firstLine="709"/>
        <w:jc w:val="both"/>
        <w:rPr>
          <w:sz w:val="26"/>
          <w:szCs w:val="26"/>
        </w:rPr>
      </w:pPr>
    </w:p>
    <w:p w:rsidR="00987926" w:rsidRPr="00921FC2" w:rsidRDefault="00160F61" w:rsidP="009879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87926" w:rsidRPr="00921FC2">
        <w:rPr>
          <w:sz w:val="26"/>
          <w:szCs w:val="26"/>
        </w:rPr>
        <w:t>.</w:t>
      </w:r>
      <w:r w:rsidR="00987926">
        <w:rPr>
          <w:sz w:val="26"/>
          <w:szCs w:val="26"/>
        </w:rPr>
        <w:t xml:space="preserve"> Об </w:t>
      </w:r>
      <w:proofErr w:type="gramStart"/>
      <w:r w:rsidR="00987926">
        <w:rPr>
          <w:sz w:val="26"/>
          <w:szCs w:val="26"/>
        </w:rPr>
        <w:t>отчете</w:t>
      </w:r>
      <w:proofErr w:type="gramEnd"/>
      <w:r w:rsidR="00987926">
        <w:rPr>
          <w:sz w:val="26"/>
          <w:szCs w:val="26"/>
        </w:rPr>
        <w:t xml:space="preserve"> об исполнении бюджета города Когалыма за 9 месяцев 2022 года</w:t>
      </w:r>
      <w:r w:rsidR="00987926" w:rsidRPr="00921FC2">
        <w:rPr>
          <w:sz w:val="26"/>
          <w:szCs w:val="26"/>
        </w:rPr>
        <w:t>.</w:t>
      </w:r>
    </w:p>
    <w:p w:rsidR="00987926" w:rsidRPr="00921FC2" w:rsidRDefault="00987926" w:rsidP="00987926">
      <w:pPr>
        <w:ind w:firstLine="709"/>
        <w:jc w:val="both"/>
        <w:rPr>
          <w:sz w:val="26"/>
          <w:szCs w:val="26"/>
        </w:rPr>
      </w:pPr>
    </w:p>
    <w:tbl>
      <w:tblPr>
        <w:tblW w:w="16045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  <w:gridCol w:w="6973"/>
      </w:tblGrid>
      <w:tr w:rsidR="00F470D9" w:rsidTr="00107FEF">
        <w:tc>
          <w:tcPr>
            <w:tcW w:w="1754" w:type="dxa"/>
            <w:hideMark/>
          </w:tcPr>
          <w:p w:rsidR="00F470D9" w:rsidRDefault="00F3708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="00F470D9">
              <w:rPr>
                <w:sz w:val="26"/>
                <w:szCs w:val="26"/>
                <w:lang w:eastAsia="en-US"/>
              </w:rPr>
              <w:t>окладчик:</w:t>
            </w:r>
          </w:p>
        </w:tc>
        <w:tc>
          <w:tcPr>
            <w:tcW w:w="7318" w:type="dxa"/>
            <w:hideMark/>
          </w:tcPr>
          <w:p w:rsidR="00F470D9" w:rsidRDefault="00F470D9">
            <w:pPr>
              <w:spacing w:line="276" w:lineRule="auto"/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  <w:tc>
          <w:tcPr>
            <w:tcW w:w="6973" w:type="dxa"/>
          </w:tcPr>
          <w:p w:rsidR="00F470D9" w:rsidRDefault="00F470D9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87926" w:rsidRDefault="00987926" w:rsidP="00921FC2">
      <w:pPr>
        <w:ind w:firstLine="709"/>
        <w:jc w:val="both"/>
        <w:rPr>
          <w:sz w:val="26"/>
          <w:szCs w:val="26"/>
        </w:rPr>
      </w:pPr>
    </w:p>
    <w:p w:rsidR="00921FC2" w:rsidRPr="00921FC2" w:rsidRDefault="00160F61" w:rsidP="00921F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21FC2" w:rsidRPr="00921FC2">
        <w:rPr>
          <w:sz w:val="26"/>
          <w:szCs w:val="26"/>
        </w:rPr>
        <w:t>. О внесении изменений в решение Думы города Когалыма от 15.12.2021</w:t>
      </w:r>
      <w:r w:rsidR="00107FEF">
        <w:rPr>
          <w:sz w:val="26"/>
          <w:szCs w:val="26"/>
        </w:rPr>
        <w:t xml:space="preserve">  </w:t>
      </w:r>
      <w:r w:rsidR="00921FC2" w:rsidRPr="00921FC2">
        <w:rPr>
          <w:sz w:val="26"/>
          <w:szCs w:val="26"/>
        </w:rPr>
        <w:t xml:space="preserve"> №43-ГД «О бюджете города Когалыма на 2022 год и на плановый период 2023 и 2024 годов».</w:t>
      </w:r>
    </w:p>
    <w:p w:rsidR="00921FC2" w:rsidRPr="00921FC2" w:rsidRDefault="00921FC2" w:rsidP="00107FEF">
      <w:pPr>
        <w:ind w:firstLine="709"/>
        <w:jc w:val="both"/>
        <w:rPr>
          <w:sz w:val="26"/>
          <w:szCs w:val="26"/>
        </w:rPr>
      </w:pPr>
    </w:p>
    <w:tbl>
      <w:tblPr>
        <w:tblW w:w="15941" w:type="dxa"/>
        <w:tblInd w:w="675" w:type="dxa"/>
        <w:tblLook w:val="01E0" w:firstRow="1" w:lastRow="1" w:firstColumn="1" w:lastColumn="1" w:noHBand="0" w:noVBand="0"/>
      </w:tblPr>
      <w:tblGrid>
        <w:gridCol w:w="1496"/>
        <w:gridCol w:w="7576"/>
        <w:gridCol w:w="6869"/>
      </w:tblGrid>
      <w:tr w:rsidR="00921FC2" w:rsidRPr="00921FC2" w:rsidTr="00107FEF">
        <w:tc>
          <w:tcPr>
            <w:tcW w:w="1496" w:type="dxa"/>
            <w:hideMark/>
          </w:tcPr>
          <w:p w:rsidR="00921FC2" w:rsidRPr="00921FC2" w:rsidRDefault="00921FC2" w:rsidP="00107FEF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7576" w:type="dxa"/>
          </w:tcPr>
          <w:p w:rsidR="00921FC2" w:rsidRPr="00921FC2" w:rsidRDefault="00921FC2" w:rsidP="00107FEF">
            <w:pPr>
              <w:ind w:left="136"/>
              <w:jc w:val="both"/>
              <w:rPr>
                <w:sz w:val="26"/>
                <w:szCs w:val="26"/>
              </w:rPr>
            </w:pPr>
            <w:proofErr w:type="spellStart"/>
            <w:r w:rsidRPr="002E1F5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2E1F5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  <w:tc>
          <w:tcPr>
            <w:tcW w:w="6869" w:type="dxa"/>
            <w:hideMark/>
          </w:tcPr>
          <w:p w:rsidR="00921FC2" w:rsidRPr="00921FC2" w:rsidRDefault="00921FC2" w:rsidP="00107FE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21FC2" w:rsidRDefault="00921FC2" w:rsidP="00987926">
      <w:pPr>
        <w:jc w:val="both"/>
        <w:rPr>
          <w:sz w:val="26"/>
          <w:szCs w:val="26"/>
        </w:rPr>
      </w:pPr>
    </w:p>
    <w:p w:rsidR="00F32C2F" w:rsidRPr="00C95BC3" w:rsidRDefault="00160F61" w:rsidP="00F32C2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F32C2F" w:rsidRPr="00C95BC3">
        <w:rPr>
          <w:sz w:val="26"/>
          <w:szCs w:val="26"/>
        </w:rPr>
        <w:t xml:space="preserve">. </w:t>
      </w:r>
      <w:r w:rsidR="00F32C2F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F32C2F" w:rsidRPr="00C95BC3" w:rsidRDefault="00F32C2F" w:rsidP="00F32C2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32C2F" w:rsidRPr="00C95BC3" w:rsidTr="00277FEB">
        <w:tc>
          <w:tcPr>
            <w:tcW w:w="1560" w:type="dxa"/>
            <w:hideMark/>
          </w:tcPr>
          <w:p w:rsidR="00F32C2F" w:rsidRPr="00C95BC3" w:rsidRDefault="00F32C2F" w:rsidP="00277FEB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32C2F" w:rsidRPr="00C95BC3" w:rsidRDefault="00F32C2F" w:rsidP="00277FE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E1F5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2E1F5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F32C2F" w:rsidRDefault="00F32C2F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7E7113" w:rsidRPr="009B446B" w:rsidRDefault="00160F61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7E7113">
        <w:rPr>
          <w:color w:val="000000"/>
          <w:sz w:val="26"/>
          <w:szCs w:val="26"/>
        </w:rPr>
        <w:t xml:space="preserve">. </w:t>
      </w:r>
      <w:r w:rsidR="007E7113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="007E7113" w:rsidRPr="009B446B"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E97422" w:rsidP="00987926">
            <w:pPr>
              <w:jc w:val="both"/>
              <w:rPr>
                <w:sz w:val="26"/>
                <w:szCs w:val="26"/>
                <w:lang w:eastAsia="en-US"/>
              </w:rPr>
            </w:pPr>
            <w:r w:rsidRPr="00E97422">
              <w:rPr>
                <w:sz w:val="26"/>
                <w:szCs w:val="26"/>
                <w:lang w:eastAsia="en-US"/>
              </w:rPr>
              <w:t>Лаврентьева Александра Николаевна</w:t>
            </w:r>
            <w:r w:rsidR="007E7113" w:rsidRPr="00E97422">
              <w:rPr>
                <w:sz w:val="26"/>
                <w:szCs w:val="26"/>
                <w:lang w:eastAsia="en-US"/>
              </w:rPr>
              <w:t>, начальник управления образования  Администрации города Когалыма</w:t>
            </w:r>
          </w:p>
        </w:tc>
      </w:tr>
    </w:tbl>
    <w:p w:rsidR="007E7113" w:rsidRPr="009B446B" w:rsidRDefault="007E7113" w:rsidP="00921FC2">
      <w:pPr>
        <w:tabs>
          <w:tab w:val="left" w:pos="1620"/>
        </w:tabs>
        <w:jc w:val="both"/>
        <w:rPr>
          <w:sz w:val="26"/>
          <w:szCs w:val="26"/>
        </w:rPr>
      </w:pPr>
    </w:p>
    <w:p w:rsidR="007E1317" w:rsidRPr="009B446B" w:rsidRDefault="00160F61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7E1317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7E1317" w:rsidRPr="009B446B" w:rsidRDefault="007E1317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1317" w:rsidRPr="009B446B" w:rsidTr="005E29B6">
        <w:tc>
          <w:tcPr>
            <w:tcW w:w="1560" w:type="dxa"/>
            <w:hideMark/>
          </w:tcPr>
          <w:p w:rsidR="007E1317" w:rsidRPr="009B446B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1317" w:rsidRPr="009B446B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7E1317" w:rsidRDefault="007E1317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Default="00160F61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7113"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833A80" w:rsidRPr="009B446B" w:rsidRDefault="00833A80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097D13" w:rsidP="00107FEF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Жуков Александр Борисович</w:t>
            </w:r>
            <w:r w:rsidR="007E7113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7E7113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управления</w:t>
            </w:r>
            <w:r w:rsidR="007E7113" w:rsidRPr="00097D13">
              <w:rPr>
                <w:lang w:eastAsia="en-US"/>
              </w:rPr>
              <w:t xml:space="preserve"> </w:t>
            </w:r>
            <w:r w:rsidR="007E7113"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7E7113" w:rsidRPr="009B446B" w:rsidRDefault="00160F61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E7113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A115E8" w:rsidP="00107FEF">
            <w:pPr>
              <w:jc w:val="both"/>
              <w:rPr>
                <w:sz w:val="26"/>
                <w:szCs w:val="26"/>
                <w:lang w:eastAsia="en-US"/>
              </w:rPr>
            </w:pPr>
            <w:r w:rsidRPr="00A115E8">
              <w:rPr>
                <w:color w:val="000000"/>
                <w:spacing w:val="5"/>
                <w:sz w:val="26"/>
                <w:szCs w:val="26"/>
                <w:lang w:eastAsia="en-US"/>
              </w:rPr>
              <w:t>Жуков Александр Борисович, заместитель начальника управления культуры, спорта и молодежной политики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37F5" w:rsidRPr="00C95BC3" w:rsidRDefault="00160F61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="005D37F5" w:rsidRPr="00C95BC3">
        <w:rPr>
          <w:sz w:val="26"/>
          <w:szCs w:val="26"/>
        </w:rPr>
        <w:t xml:space="preserve">. </w:t>
      </w:r>
      <w:r w:rsidR="005D37F5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C95BC3" w:rsidTr="005E29B6">
        <w:tc>
          <w:tcPr>
            <w:tcW w:w="1560" w:type="dxa"/>
            <w:hideMark/>
          </w:tcPr>
          <w:p w:rsidR="005D37F5" w:rsidRPr="00C95BC3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C95BC3" w:rsidRDefault="005163DD" w:rsidP="005163DD">
            <w:pPr>
              <w:jc w:val="both"/>
              <w:rPr>
                <w:sz w:val="26"/>
                <w:szCs w:val="26"/>
                <w:lang w:eastAsia="en-US"/>
              </w:rPr>
            </w:pPr>
            <w:r w:rsidRPr="005163DD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="005D37F5" w:rsidRPr="005163DD">
              <w:rPr>
                <w:sz w:val="26"/>
                <w:szCs w:val="26"/>
                <w:lang w:eastAsia="en-US"/>
              </w:rPr>
              <w:t>, председател</w:t>
            </w:r>
            <w:r w:rsidRPr="005163DD">
              <w:rPr>
                <w:sz w:val="26"/>
                <w:szCs w:val="26"/>
                <w:lang w:eastAsia="en-US"/>
              </w:rPr>
              <w:t>ь</w:t>
            </w:r>
            <w:r w:rsidR="005D37F5" w:rsidRPr="005163DD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5D37F5" w:rsidRDefault="005D37F5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C95BC3" w:rsidRDefault="00097D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1</w:t>
      </w:r>
      <w:r w:rsidR="007E7113" w:rsidRPr="00C95BC3">
        <w:rPr>
          <w:sz w:val="26"/>
          <w:szCs w:val="26"/>
        </w:rPr>
        <w:t xml:space="preserve">. </w:t>
      </w:r>
      <w:r w:rsidR="007E7113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="007E7113" w:rsidRPr="00C95BC3">
        <w:rPr>
          <w:sz w:val="26"/>
          <w:szCs w:val="26"/>
        </w:rPr>
        <w:t>.</w:t>
      </w:r>
    </w:p>
    <w:p w:rsidR="007E7113" w:rsidRPr="00C95BC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C95BC3" w:rsidTr="00EB79D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C95BC3" w:rsidRDefault="00160F61" w:rsidP="00160F61">
            <w:pPr>
              <w:jc w:val="both"/>
              <w:rPr>
                <w:sz w:val="26"/>
                <w:szCs w:val="26"/>
                <w:lang w:eastAsia="en-US"/>
              </w:rPr>
            </w:pPr>
            <w:r w:rsidRPr="00160F61">
              <w:rPr>
                <w:sz w:val="26"/>
                <w:szCs w:val="26"/>
                <w:lang w:eastAsia="en-US"/>
              </w:rPr>
              <w:t>Степаненко Наталья Алексеевна, начальник отдела аналитической работы и прогноза управления экономики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1317" w:rsidRPr="00C95BC3" w:rsidRDefault="007E1317" w:rsidP="007E131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2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7E1317" w:rsidRPr="00C95BC3" w:rsidRDefault="007E1317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1317" w:rsidRPr="00C95BC3" w:rsidTr="005E29B6">
        <w:tc>
          <w:tcPr>
            <w:tcW w:w="1560" w:type="dxa"/>
            <w:hideMark/>
          </w:tcPr>
          <w:p w:rsidR="007E1317" w:rsidRPr="00C95BC3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1317" w:rsidRPr="00C95BC3" w:rsidRDefault="00160F61" w:rsidP="00160F61">
            <w:pPr>
              <w:jc w:val="both"/>
              <w:rPr>
                <w:sz w:val="26"/>
                <w:szCs w:val="26"/>
                <w:lang w:eastAsia="en-US"/>
              </w:rPr>
            </w:pPr>
            <w:r w:rsidRPr="00160F61">
              <w:rPr>
                <w:sz w:val="26"/>
                <w:szCs w:val="26"/>
                <w:lang w:eastAsia="en-US"/>
              </w:rPr>
              <w:t>Степаненко Наталья Алексеевна</w:t>
            </w:r>
            <w:r w:rsidR="007E1317" w:rsidRPr="00C95BC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160F61">
              <w:rPr>
                <w:sz w:val="26"/>
                <w:szCs w:val="26"/>
                <w:lang w:eastAsia="en-US"/>
              </w:rPr>
              <w:t xml:space="preserve">ачальник отдела аналитической работы и прогноза </w:t>
            </w:r>
            <w:r w:rsidR="007E1317" w:rsidRPr="00C95BC3">
              <w:rPr>
                <w:sz w:val="26"/>
                <w:szCs w:val="26"/>
                <w:lang w:eastAsia="en-US"/>
              </w:rPr>
              <w:t>управления экономики Администрации города Когалыма</w:t>
            </w:r>
          </w:p>
        </w:tc>
      </w:tr>
    </w:tbl>
    <w:p w:rsidR="007E1317" w:rsidRDefault="007E1317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C95BC3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3</w:t>
      </w:r>
      <w:r w:rsidR="007E7113" w:rsidRPr="00C95BC3">
        <w:rPr>
          <w:sz w:val="26"/>
          <w:szCs w:val="26"/>
        </w:rPr>
        <w:t xml:space="preserve">. </w:t>
      </w:r>
      <w:r w:rsidR="007E7113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="007E7113" w:rsidRPr="00C95BC3">
        <w:rPr>
          <w:sz w:val="26"/>
          <w:szCs w:val="26"/>
        </w:rPr>
        <w:t>.</w:t>
      </w:r>
    </w:p>
    <w:p w:rsidR="007E7113" w:rsidRPr="00C95BC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C95BC3" w:rsidTr="00EB79D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C95BC3" w:rsidRDefault="00AB0E79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AB0E79">
              <w:rPr>
                <w:sz w:val="26"/>
                <w:szCs w:val="26"/>
                <w:lang w:eastAsia="en-US"/>
              </w:rPr>
              <w:t xml:space="preserve">Спиридонова Юлия Леонидовна, </w:t>
            </w:r>
            <w:proofErr w:type="gramStart"/>
            <w:r w:rsidRPr="00AB0E79"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 w:rsidRPr="00AB0E79">
              <w:rPr>
                <w:sz w:val="26"/>
                <w:szCs w:val="26"/>
                <w:lang w:eastAsia="en-US"/>
              </w:rPr>
              <w:t xml:space="preserve"> обязанности начальника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4</w:t>
      </w:r>
      <w:r w:rsidR="007E7113" w:rsidRPr="009B446B">
        <w:rPr>
          <w:sz w:val="26"/>
          <w:szCs w:val="26"/>
        </w:rPr>
        <w:t xml:space="preserve">. </w:t>
      </w:r>
      <w:r w:rsidR="007E7113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9B446B" w:rsidTr="00EB79D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9B446B" w:rsidRDefault="00097D13" w:rsidP="00097D13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Берестова Алина Ринатовна</w:t>
            </w:r>
            <w:r w:rsidR="007E7113" w:rsidRPr="00097D13">
              <w:rPr>
                <w:sz w:val="26"/>
                <w:szCs w:val="26"/>
                <w:lang w:eastAsia="en-US"/>
              </w:rPr>
              <w:t>,</w:t>
            </w:r>
            <w:r w:rsidR="00F21309" w:rsidRPr="00097D13">
              <w:rPr>
                <w:sz w:val="26"/>
                <w:szCs w:val="26"/>
                <w:lang w:eastAsia="en-US"/>
              </w:rPr>
              <w:t xml:space="preserve"> </w:t>
            </w:r>
            <w:r w:rsidRPr="00097D13">
              <w:rPr>
                <w:sz w:val="26"/>
                <w:szCs w:val="26"/>
                <w:lang w:eastAsia="en-US"/>
              </w:rPr>
              <w:t>начальник</w:t>
            </w:r>
            <w:r w:rsidR="00F21309" w:rsidRPr="00097D13">
              <w:rPr>
                <w:sz w:val="26"/>
                <w:szCs w:val="26"/>
                <w:lang w:eastAsia="en-US"/>
              </w:rPr>
              <w:t xml:space="preserve"> </w:t>
            </w:r>
            <w:r w:rsidR="007E7113" w:rsidRPr="00097D13">
              <w:rPr>
                <w:sz w:val="26"/>
                <w:szCs w:val="26"/>
                <w:lang w:eastAsia="en-US"/>
              </w:rPr>
              <w:t>отдела архитектуры и градостроительства Администрации города Когалыма</w:t>
            </w:r>
            <w:r w:rsidR="007E7113" w:rsidRPr="009B446B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4C7132" w:rsidRDefault="007E7113" w:rsidP="007E64A6">
      <w:pPr>
        <w:ind w:firstLine="709"/>
        <w:jc w:val="both"/>
        <w:rPr>
          <w:sz w:val="26"/>
          <w:szCs w:val="26"/>
        </w:rPr>
      </w:pPr>
      <w:r w:rsidRPr="009B446B">
        <w:rPr>
          <w:sz w:val="26"/>
          <w:szCs w:val="26"/>
        </w:rPr>
        <w:t>1</w:t>
      </w:r>
      <w:r w:rsidR="00160F61"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Об одобрении предложений о внесении изменений в муниципальную </w:t>
      </w:r>
      <w:r w:rsidRPr="004C7132">
        <w:rPr>
          <w:sz w:val="26"/>
          <w:szCs w:val="26"/>
        </w:rPr>
        <w:t>программу «Безопасность жизнедеятельности населения города Когалыма».</w:t>
      </w:r>
    </w:p>
    <w:p w:rsidR="007E7113" w:rsidRPr="004C7132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4C7132" w:rsidTr="005E29B6">
        <w:tc>
          <w:tcPr>
            <w:tcW w:w="1560" w:type="dxa"/>
            <w:hideMark/>
          </w:tcPr>
          <w:p w:rsidR="007E7113" w:rsidRPr="004C7132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4C7132" w:rsidRDefault="007E1317" w:rsidP="007E1317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Ларионов Сергей Александрович</w:t>
            </w:r>
            <w:r w:rsidR="007E7113" w:rsidRPr="00097D13">
              <w:rPr>
                <w:sz w:val="26"/>
                <w:szCs w:val="26"/>
                <w:lang w:eastAsia="en-US"/>
              </w:rPr>
              <w:t>, начальник отдела</w:t>
            </w:r>
            <w:r w:rsidR="007E7113" w:rsidRPr="00097D13">
              <w:rPr>
                <w:lang w:eastAsia="en-US"/>
              </w:rPr>
              <w:t xml:space="preserve"> </w:t>
            </w:r>
            <w:r w:rsidR="007E7113" w:rsidRPr="00097D13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7E7113" w:rsidRPr="004C7132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5D37F5" w:rsidRPr="004C7132" w:rsidRDefault="005D37F5" w:rsidP="005D37F5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3708C">
        <w:rPr>
          <w:color w:val="000000"/>
          <w:sz w:val="26"/>
          <w:szCs w:val="26"/>
        </w:rPr>
        <w:t>1</w:t>
      </w:r>
      <w:r w:rsidR="00160F61">
        <w:rPr>
          <w:color w:val="000000"/>
          <w:sz w:val="26"/>
          <w:szCs w:val="26"/>
        </w:rPr>
        <w:t>6</w:t>
      </w:r>
      <w:r w:rsidRPr="00F3708C">
        <w:rPr>
          <w:color w:val="000000"/>
          <w:sz w:val="26"/>
          <w:szCs w:val="26"/>
        </w:rPr>
        <w:t>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5D37F5" w:rsidRPr="004C7132" w:rsidRDefault="005D37F5" w:rsidP="005D37F5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396FDC" w:rsidTr="004C7132">
        <w:tc>
          <w:tcPr>
            <w:tcW w:w="1560" w:type="dxa"/>
            <w:hideMark/>
          </w:tcPr>
          <w:p w:rsidR="005D37F5" w:rsidRPr="004C7132" w:rsidRDefault="005D37F5" w:rsidP="007B4A45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shd w:val="clear" w:color="auto" w:fill="auto"/>
            <w:hideMark/>
          </w:tcPr>
          <w:p w:rsidR="005D37F5" w:rsidRPr="00396FDC" w:rsidRDefault="00364AAE" w:rsidP="003E6B00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64AAE">
              <w:rPr>
                <w:color w:val="000000"/>
                <w:sz w:val="26"/>
                <w:szCs w:val="26"/>
              </w:rPr>
              <w:t>Хазиева</w:t>
            </w:r>
            <w:proofErr w:type="spellEnd"/>
            <w:r w:rsidRPr="00364AAE">
              <w:rPr>
                <w:color w:val="000000"/>
                <w:sz w:val="26"/>
                <w:szCs w:val="26"/>
              </w:rPr>
              <w:t xml:space="preserve"> Татьяна Михайловна, </w:t>
            </w:r>
            <w:proofErr w:type="gramStart"/>
            <w:r w:rsidRPr="00364AAE">
              <w:rPr>
                <w:color w:val="000000"/>
                <w:sz w:val="26"/>
                <w:szCs w:val="26"/>
              </w:rPr>
              <w:t>исполняющий</w:t>
            </w:r>
            <w:proofErr w:type="gramEnd"/>
            <w:r w:rsidRPr="00364AAE">
              <w:rPr>
                <w:color w:val="000000"/>
                <w:sz w:val="26"/>
                <w:szCs w:val="26"/>
              </w:rPr>
              <w:t xml:space="preserve"> обязанности начальника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5D37F5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7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097D13" w:rsidP="00DF1C93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Захаров Александр Владимирович</w:t>
            </w:r>
            <w:r w:rsidR="00662083" w:rsidRPr="00322BC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097D13">
              <w:rPr>
                <w:sz w:val="26"/>
                <w:szCs w:val="26"/>
                <w:lang w:eastAsia="en-US"/>
              </w:rPr>
              <w:t>аведующий сектором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662083" w:rsidRPr="00322BC4">
              <w:rPr>
                <w:sz w:val="26"/>
                <w:szCs w:val="26"/>
                <w:lang w:eastAsia="en-US"/>
              </w:rPr>
              <w:t xml:space="preserve">анализа и прогноза общественно-политической ситуации </w:t>
            </w:r>
            <w:r w:rsidR="007E7113" w:rsidRPr="00322BC4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7E7113" w:rsidRPr="009B446B" w:rsidRDefault="007E7113" w:rsidP="007E64A6">
      <w:pPr>
        <w:ind w:firstLine="709"/>
        <w:jc w:val="both"/>
        <w:rPr>
          <w:sz w:val="26"/>
          <w:szCs w:val="26"/>
        </w:rPr>
      </w:pPr>
    </w:p>
    <w:p w:rsidR="007E7113" w:rsidRPr="00C95BC3" w:rsidRDefault="000722A4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8</w:t>
      </w:r>
      <w:r w:rsidR="007E7113"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в городе Когалыме».</w:t>
      </w:r>
    </w:p>
    <w:p w:rsidR="007E7113" w:rsidRPr="00C95BC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C95BC3" w:rsidTr="005E29B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160F61">
        <w:rPr>
          <w:sz w:val="26"/>
          <w:szCs w:val="26"/>
        </w:rPr>
        <w:t>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37F5" w:rsidRPr="009B446B" w:rsidTr="007B4A45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D37F5" w:rsidRPr="009B446B" w:rsidRDefault="00501756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D37F5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160F61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20</w:t>
      </w:r>
      <w:r w:rsidR="005D37F5" w:rsidRPr="009B446B">
        <w:rPr>
          <w:sz w:val="26"/>
          <w:szCs w:val="26"/>
        </w:rPr>
        <w:t xml:space="preserve">. </w:t>
      </w:r>
      <w:r w:rsidR="005D37F5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="005D37F5" w:rsidRPr="009B446B">
        <w:rPr>
          <w:sz w:val="26"/>
          <w:szCs w:val="26"/>
        </w:rPr>
        <w:t>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9B446B" w:rsidTr="005E29B6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9B446B" w:rsidRDefault="00501756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D37F5" w:rsidRPr="009B446B" w:rsidRDefault="005D37F5" w:rsidP="005D37F5">
      <w:pPr>
        <w:tabs>
          <w:tab w:val="left" w:pos="960"/>
        </w:tabs>
        <w:jc w:val="both"/>
        <w:rPr>
          <w:sz w:val="26"/>
          <w:szCs w:val="26"/>
        </w:rPr>
      </w:pPr>
    </w:p>
    <w:p w:rsidR="005D37F5" w:rsidRPr="009B446B" w:rsidRDefault="00E53D28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160F61">
        <w:rPr>
          <w:sz w:val="26"/>
          <w:szCs w:val="26"/>
        </w:rPr>
        <w:t>1</w:t>
      </w:r>
      <w:r w:rsidR="005D37F5" w:rsidRPr="009B446B">
        <w:rPr>
          <w:sz w:val="26"/>
          <w:szCs w:val="26"/>
        </w:rPr>
        <w:t xml:space="preserve">. </w:t>
      </w:r>
      <w:r w:rsidR="005D37F5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D37F5" w:rsidRPr="009B446B" w:rsidTr="005E29B6">
        <w:tc>
          <w:tcPr>
            <w:tcW w:w="1560" w:type="dxa"/>
            <w:hideMark/>
          </w:tcPr>
          <w:p w:rsidR="005D37F5" w:rsidRPr="009B446B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D37F5" w:rsidRPr="009B446B" w:rsidRDefault="00501756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D37F5" w:rsidRDefault="005D37F5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160F61"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50175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60F61"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50175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2E1F53" w:rsidRDefault="002E1F53" w:rsidP="002E1F53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60F61">
        <w:rPr>
          <w:color w:val="000000"/>
          <w:sz w:val="26"/>
          <w:szCs w:val="26"/>
        </w:rPr>
        <w:t>4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="00E53D28" w:rsidRPr="00E53D28">
        <w:rPr>
          <w:color w:val="000000"/>
          <w:sz w:val="26"/>
          <w:szCs w:val="26"/>
        </w:rPr>
        <w:t>О внесении изменени</w:t>
      </w:r>
      <w:r w:rsidR="00E53D28">
        <w:rPr>
          <w:color w:val="000000"/>
          <w:sz w:val="26"/>
          <w:szCs w:val="26"/>
        </w:rPr>
        <w:t>й</w:t>
      </w:r>
      <w:r w:rsidR="00E53D28" w:rsidRPr="00E53D28">
        <w:rPr>
          <w:color w:val="000000"/>
          <w:sz w:val="26"/>
          <w:szCs w:val="26"/>
        </w:rPr>
        <w:t xml:space="preserve"> в решение Думы города Когалыма от 18.12.2019 </w:t>
      </w:r>
      <w:r w:rsidR="00E53D28">
        <w:rPr>
          <w:color w:val="000000"/>
          <w:sz w:val="26"/>
          <w:szCs w:val="26"/>
        </w:rPr>
        <w:t>№</w:t>
      </w:r>
      <w:r w:rsidR="00E53D28" w:rsidRPr="00E53D28">
        <w:rPr>
          <w:color w:val="000000"/>
          <w:sz w:val="26"/>
          <w:szCs w:val="26"/>
        </w:rPr>
        <w:t>380-ГД</w:t>
      </w:r>
      <w:r w:rsidR="00E53D28">
        <w:rPr>
          <w:color w:val="000000"/>
          <w:sz w:val="26"/>
          <w:szCs w:val="26"/>
        </w:rPr>
        <w:t xml:space="preserve"> «</w:t>
      </w:r>
      <w:r w:rsidR="00E53D28" w:rsidRPr="00E53D28">
        <w:rPr>
          <w:color w:val="000000"/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2020 - 2022 годы</w:t>
      </w:r>
      <w:r>
        <w:rPr>
          <w:color w:val="000000"/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E53D28" w:rsidRDefault="00E53D28" w:rsidP="002E1F53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53D28" w:rsidRPr="0081755C" w:rsidTr="00C51371">
        <w:tc>
          <w:tcPr>
            <w:tcW w:w="1560" w:type="dxa"/>
          </w:tcPr>
          <w:p w:rsidR="00E53D28" w:rsidRPr="0081755C" w:rsidRDefault="00E53D28" w:rsidP="00C51371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53D28" w:rsidRPr="00DA6E4C" w:rsidRDefault="00E53D28" w:rsidP="00C51371">
            <w:pPr>
              <w:jc w:val="both"/>
              <w:rPr>
                <w:sz w:val="26"/>
                <w:szCs w:val="26"/>
              </w:rPr>
            </w:pPr>
            <w:r w:rsidRPr="00E53D28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E53D28" w:rsidRDefault="00E53D28" w:rsidP="002E1F53">
      <w:pPr>
        <w:ind w:right="-2" w:firstLine="709"/>
        <w:jc w:val="both"/>
        <w:rPr>
          <w:color w:val="000000"/>
          <w:sz w:val="26"/>
          <w:szCs w:val="26"/>
        </w:rPr>
      </w:pPr>
    </w:p>
    <w:p w:rsidR="00E53D28" w:rsidRDefault="00E53D28" w:rsidP="00E53D28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60F61">
        <w:rPr>
          <w:color w:val="000000"/>
          <w:sz w:val="26"/>
          <w:szCs w:val="26"/>
        </w:rPr>
        <w:t>5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E53D28">
        <w:rPr>
          <w:color w:val="000000"/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</w:t>
      </w:r>
      <w:r>
        <w:rPr>
          <w:color w:val="000000"/>
          <w:sz w:val="26"/>
          <w:szCs w:val="26"/>
        </w:rPr>
        <w:t xml:space="preserve">3 </w:t>
      </w:r>
      <w:r w:rsidRPr="00E53D28">
        <w:rPr>
          <w:color w:val="000000"/>
          <w:sz w:val="26"/>
          <w:szCs w:val="26"/>
        </w:rPr>
        <w:t>год</w:t>
      </w:r>
      <w:r w:rsidRPr="007E7113">
        <w:rPr>
          <w:color w:val="000000"/>
          <w:sz w:val="26"/>
          <w:szCs w:val="26"/>
        </w:rPr>
        <w:t>.</w:t>
      </w:r>
    </w:p>
    <w:p w:rsidR="00E53D28" w:rsidRDefault="00E53D28" w:rsidP="00E53D28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53D28" w:rsidRPr="0081755C" w:rsidTr="00386695">
        <w:tc>
          <w:tcPr>
            <w:tcW w:w="1560" w:type="dxa"/>
          </w:tcPr>
          <w:p w:rsidR="00E53D28" w:rsidRPr="0081755C" w:rsidRDefault="00E53D28" w:rsidP="00386695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53D28" w:rsidRPr="00DA6E4C" w:rsidRDefault="00E53D28" w:rsidP="00386695">
            <w:pPr>
              <w:jc w:val="both"/>
              <w:rPr>
                <w:sz w:val="26"/>
                <w:szCs w:val="26"/>
              </w:rPr>
            </w:pPr>
            <w:r w:rsidRPr="00E53D28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E53D28" w:rsidRDefault="00E53D28" w:rsidP="002E1F53">
      <w:pPr>
        <w:ind w:right="-2" w:firstLine="709"/>
        <w:jc w:val="both"/>
        <w:rPr>
          <w:color w:val="000000"/>
          <w:sz w:val="26"/>
          <w:szCs w:val="26"/>
        </w:rPr>
      </w:pPr>
    </w:p>
    <w:p w:rsidR="00E53D28" w:rsidRDefault="00E53D28" w:rsidP="00E53D28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60F61">
        <w:rPr>
          <w:color w:val="000000"/>
          <w:sz w:val="26"/>
          <w:szCs w:val="26"/>
        </w:rPr>
        <w:t>6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>
        <w:rPr>
          <w:color w:val="000000"/>
          <w:sz w:val="26"/>
          <w:szCs w:val="26"/>
        </w:rPr>
        <w:t xml:space="preserve">О бюджете города Когалыма на 2023 год и на плановый </w:t>
      </w:r>
      <w:r w:rsidRPr="00E53D28">
        <w:rPr>
          <w:color w:val="000000"/>
          <w:sz w:val="26"/>
          <w:szCs w:val="26"/>
        </w:rPr>
        <w:t>период 2024 и 2025 годов</w:t>
      </w:r>
      <w:r w:rsidRPr="007E7113">
        <w:rPr>
          <w:color w:val="000000"/>
          <w:sz w:val="26"/>
          <w:szCs w:val="26"/>
        </w:rPr>
        <w:t>.</w:t>
      </w:r>
    </w:p>
    <w:p w:rsidR="00E53D28" w:rsidRDefault="00E53D28" w:rsidP="00E53D28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53D28" w:rsidRPr="0081755C" w:rsidTr="004F0F51">
        <w:tc>
          <w:tcPr>
            <w:tcW w:w="1560" w:type="dxa"/>
          </w:tcPr>
          <w:p w:rsidR="00E53D28" w:rsidRPr="0081755C" w:rsidRDefault="00E53D28" w:rsidP="004F0F51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53D28" w:rsidRPr="00DA6E4C" w:rsidRDefault="00E53D28" w:rsidP="004F0F51">
            <w:pPr>
              <w:jc w:val="both"/>
              <w:rPr>
                <w:sz w:val="26"/>
                <w:szCs w:val="26"/>
              </w:rPr>
            </w:pPr>
            <w:proofErr w:type="spellStart"/>
            <w:r w:rsidRPr="00E53D28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E53D28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5D53D6" w:rsidRDefault="005D53D6" w:rsidP="005D53D6">
      <w:pPr>
        <w:ind w:right="-2" w:firstLine="709"/>
        <w:jc w:val="both"/>
        <w:rPr>
          <w:color w:val="000000"/>
          <w:sz w:val="26"/>
          <w:szCs w:val="26"/>
        </w:rPr>
      </w:pPr>
    </w:p>
    <w:p w:rsidR="005D53D6" w:rsidRDefault="005D53D6" w:rsidP="005D53D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60F61">
        <w:rPr>
          <w:color w:val="000000"/>
          <w:sz w:val="26"/>
          <w:szCs w:val="26"/>
        </w:rPr>
        <w:t>7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6C2128">
        <w:rPr>
          <w:color w:val="000000"/>
          <w:sz w:val="26"/>
          <w:szCs w:val="26"/>
        </w:rPr>
        <w:t xml:space="preserve">О внесении изменений </w:t>
      </w:r>
      <w:r>
        <w:rPr>
          <w:color w:val="000000"/>
          <w:sz w:val="26"/>
          <w:szCs w:val="26"/>
        </w:rPr>
        <w:t xml:space="preserve">в решение </w:t>
      </w:r>
      <w:r w:rsidRPr="005D53D6">
        <w:rPr>
          <w:color w:val="000000"/>
          <w:sz w:val="26"/>
          <w:szCs w:val="26"/>
        </w:rPr>
        <w:t xml:space="preserve">Думы города Когалыма от 24.09.2018 </w:t>
      </w:r>
      <w:r>
        <w:rPr>
          <w:color w:val="000000"/>
          <w:sz w:val="26"/>
          <w:szCs w:val="26"/>
        </w:rPr>
        <w:t>№</w:t>
      </w:r>
      <w:r w:rsidRPr="005D53D6">
        <w:rPr>
          <w:color w:val="000000"/>
          <w:sz w:val="26"/>
          <w:szCs w:val="26"/>
        </w:rPr>
        <w:t xml:space="preserve">214-ГД </w:t>
      </w:r>
      <w:r>
        <w:rPr>
          <w:color w:val="000000"/>
          <w:sz w:val="26"/>
          <w:szCs w:val="26"/>
        </w:rPr>
        <w:t>«</w:t>
      </w:r>
      <w:r w:rsidRPr="005D53D6">
        <w:rPr>
          <w:color w:val="000000"/>
          <w:sz w:val="26"/>
          <w:szCs w:val="26"/>
        </w:rPr>
        <w:t>Об утверждении Положения о налоговых льготах в городе Когалыме</w:t>
      </w:r>
      <w:r>
        <w:rPr>
          <w:color w:val="000000"/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5D53D6" w:rsidRDefault="005D53D6" w:rsidP="005D53D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53D6" w:rsidRPr="0081755C" w:rsidTr="00B17739">
        <w:tc>
          <w:tcPr>
            <w:tcW w:w="1560" w:type="dxa"/>
          </w:tcPr>
          <w:p w:rsidR="005D53D6" w:rsidRPr="0081755C" w:rsidRDefault="005D53D6" w:rsidP="00B1773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D53D6" w:rsidRPr="00DA6E4C" w:rsidRDefault="005D53D6" w:rsidP="00B17739">
            <w:pPr>
              <w:jc w:val="both"/>
              <w:rPr>
                <w:sz w:val="26"/>
                <w:szCs w:val="26"/>
              </w:rPr>
            </w:pPr>
            <w:proofErr w:type="spellStart"/>
            <w:r w:rsidRPr="00E53D28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E53D28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110CBE" w:rsidRDefault="00110CBE" w:rsidP="00F470D9">
      <w:pPr>
        <w:ind w:right="-2" w:firstLine="709"/>
        <w:jc w:val="both"/>
        <w:rPr>
          <w:color w:val="000000"/>
          <w:sz w:val="26"/>
          <w:szCs w:val="26"/>
        </w:rPr>
      </w:pPr>
    </w:p>
    <w:p w:rsidR="00833A80" w:rsidRDefault="00833A80" w:rsidP="00833A8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60F61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BE38E4">
        <w:rPr>
          <w:sz w:val="26"/>
          <w:szCs w:val="26"/>
        </w:rPr>
        <w:t>О внесении изменения в решение Думы города Когалыма от 25.09.2019 №326-ГД</w:t>
      </w:r>
      <w:r>
        <w:rPr>
          <w:sz w:val="26"/>
          <w:szCs w:val="26"/>
        </w:rPr>
        <w:t xml:space="preserve"> «</w:t>
      </w:r>
      <w:r w:rsidRPr="00BE38E4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>
        <w:rPr>
          <w:sz w:val="26"/>
          <w:szCs w:val="26"/>
        </w:rPr>
        <w:t>».</w:t>
      </w:r>
    </w:p>
    <w:p w:rsidR="00833A80" w:rsidRDefault="00833A80" w:rsidP="00833A8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833A80" w:rsidTr="00277FEB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833A80" w:rsidTr="00277FEB">
              <w:tc>
                <w:tcPr>
                  <w:tcW w:w="1560" w:type="dxa"/>
                  <w:hideMark/>
                </w:tcPr>
                <w:p w:rsidR="00833A80" w:rsidRDefault="00833A80" w:rsidP="00277FEB">
                  <w:pPr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  <w:hideMark/>
                </w:tcPr>
                <w:p w:rsidR="00833A80" w:rsidRDefault="00160F61" w:rsidP="00160F6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eastAsia="en-US"/>
                    </w:rPr>
                    <w:t>Прытова</w:t>
                  </w:r>
                  <w:proofErr w:type="spellEnd"/>
                  <w:r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160F61">
                    <w:rPr>
                      <w:sz w:val="26"/>
                      <w:szCs w:val="26"/>
                      <w:lang w:eastAsia="en-US"/>
                    </w:rPr>
                    <w:t>Наталья Михайловна</w:t>
                  </w:r>
                  <w:r w:rsidR="00833A80" w:rsidRPr="00BE38E4">
                    <w:rPr>
                      <w:sz w:val="26"/>
                      <w:szCs w:val="26"/>
                      <w:lang w:eastAsia="en-US"/>
                    </w:rPr>
                    <w:t>, начальник</w:t>
                  </w:r>
                  <w:r>
                    <w:t xml:space="preserve"> </w:t>
                  </w:r>
                  <w:r>
                    <w:rPr>
                      <w:sz w:val="26"/>
                      <w:szCs w:val="26"/>
                      <w:lang w:eastAsia="en-US"/>
                    </w:rPr>
                    <w:t>о</w:t>
                  </w:r>
                  <w:r w:rsidRPr="00160F61">
                    <w:rPr>
                      <w:sz w:val="26"/>
                      <w:szCs w:val="26"/>
                      <w:lang w:eastAsia="en-US"/>
                    </w:rPr>
                    <w:t>тдел</w:t>
                  </w:r>
                  <w:r>
                    <w:rPr>
                      <w:sz w:val="26"/>
                      <w:szCs w:val="26"/>
                      <w:lang w:eastAsia="en-US"/>
                    </w:rPr>
                    <w:t>а</w:t>
                  </w:r>
                  <w:r w:rsidRPr="00160F61">
                    <w:rPr>
                      <w:sz w:val="26"/>
                      <w:szCs w:val="26"/>
                      <w:lang w:eastAsia="en-US"/>
                    </w:rPr>
                    <w:t xml:space="preserve"> по труду и занятости</w:t>
                  </w:r>
                  <w:r w:rsidR="00833A80" w:rsidRPr="00BE38E4">
                    <w:rPr>
                      <w:sz w:val="26"/>
                      <w:szCs w:val="26"/>
                      <w:lang w:eastAsia="en-US"/>
                    </w:rPr>
                    <w:t xml:space="preserve"> управления экономики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33A80" w:rsidRDefault="00833A80" w:rsidP="00277FEB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33A80" w:rsidRDefault="00833A80" w:rsidP="00277F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hideMark/>
          </w:tcPr>
          <w:p w:rsidR="00833A80" w:rsidRDefault="00833A80" w:rsidP="00277F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33A80" w:rsidRDefault="00833A80" w:rsidP="00F470D9">
      <w:pPr>
        <w:ind w:right="-2" w:firstLine="709"/>
        <w:jc w:val="both"/>
        <w:rPr>
          <w:color w:val="000000"/>
          <w:sz w:val="26"/>
          <w:szCs w:val="26"/>
        </w:rPr>
      </w:pPr>
    </w:p>
    <w:p w:rsidR="00F470D9" w:rsidRDefault="00F470D9" w:rsidP="00F470D9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60F61">
        <w:rPr>
          <w:color w:val="000000"/>
          <w:sz w:val="26"/>
          <w:szCs w:val="26"/>
        </w:rPr>
        <w:t>9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6C2128">
        <w:rPr>
          <w:color w:val="000000"/>
          <w:sz w:val="26"/>
          <w:szCs w:val="26"/>
        </w:rPr>
        <w:t xml:space="preserve">О внесении изменений </w:t>
      </w:r>
      <w:r>
        <w:rPr>
          <w:color w:val="000000"/>
          <w:sz w:val="26"/>
          <w:szCs w:val="26"/>
        </w:rPr>
        <w:t xml:space="preserve">в решение </w:t>
      </w:r>
      <w:r w:rsidRPr="005D53D6">
        <w:rPr>
          <w:color w:val="000000"/>
          <w:sz w:val="26"/>
          <w:szCs w:val="26"/>
        </w:rPr>
        <w:t xml:space="preserve">Думы города Когалыма </w:t>
      </w:r>
      <w:r w:rsidRPr="00F470D9">
        <w:rPr>
          <w:color w:val="000000"/>
          <w:sz w:val="26"/>
          <w:szCs w:val="26"/>
        </w:rPr>
        <w:t xml:space="preserve">от 24.03.2008 </w:t>
      </w:r>
      <w:r>
        <w:rPr>
          <w:color w:val="000000"/>
          <w:sz w:val="26"/>
          <w:szCs w:val="26"/>
        </w:rPr>
        <w:t>№</w:t>
      </w:r>
      <w:r w:rsidRPr="00F470D9">
        <w:rPr>
          <w:color w:val="000000"/>
          <w:sz w:val="26"/>
          <w:szCs w:val="26"/>
        </w:rPr>
        <w:t xml:space="preserve">233-ГД </w:t>
      </w:r>
      <w:r>
        <w:rPr>
          <w:color w:val="000000"/>
          <w:sz w:val="26"/>
          <w:szCs w:val="26"/>
        </w:rPr>
        <w:t>«</w:t>
      </w:r>
      <w:r w:rsidRPr="00F470D9">
        <w:rPr>
          <w:color w:val="000000"/>
          <w:sz w:val="26"/>
          <w:szCs w:val="26"/>
        </w:rPr>
        <w:t>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</w:t>
      </w:r>
      <w:r>
        <w:rPr>
          <w:color w:val="000000"/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F470D9" w:rsidRDefault="00F470D9" w:rsidP="00F470D9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470D9" w:rsidRPr="0081755C" w:rsidTr="00B271D2">
        <w:tc>
          <w:tcPr>
            <w:tcW w:w="1560" w:type="dxa"/>
          </w:tcPr>
          <w:p w:rsidR="00F470D9" w:rsidRPr="0081755C" w:rsidRDefault="00F470D9" w:rsidP="00B271D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470D9" w:rsidRPr="00DA6E4C" w:rsidRDefault="00F470D9" w:rsidP="00B271D2">
            <w:pPr>
              <w:jc w:val="both"/>
              <w:rPr>
                <w:sz w:val="26"/>
                <w:szCs w:val="26"/>
              </w:rPr>
            </w:pPr>
            <w:r w:rsidRPr="00F470D9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E53D28" w:rsidRDefault="00E53D28" w:rsidP="002E1F53">
      <w:pPr>
        <w:ind w:right="-2" w:firstLine="709"/>
        <w:jc w:val="both"/>
        <w:rPr>
          <w:color w:val="000000"/>
          <w:sz w:val="26"/>
          <w:szCs w:val="26"/>
        </w:rPr>
      </w:pPr>
    </w:p>
    <w:p w:rsidR="006A19FA" w:rsidRDefault="00160F61" w:rsidP="006A19F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6A19FA" w:rsidRPr="007E7113">
        <w:rPr>
          <w:color w:val="000000"/>
          <w:sz w:val="26"/>
          <w:szCs w:val="26"/>
        </w:rPr>
        <w:t>.</w:t>
      </w:r>
      <w:r w:rsidR="006A19FA" w:rsidRPr="007E7113">
        <w:t xml:space="preserve"> </w:t>
      </w:r>
      <w:r w:rsidR="006A19FA" w:rsidRPr="006A19FA">
        <w:rPr>
          <w:color w:val="000000"/>
          <w:sz w:val="26"/>
          <w:szCs w:val="26"/>
        </w:rPr>
        <w:t>О реализации права на участи</w:t>
      </w:r>
      <w:r w:rsidR="006A19FA">
        <w:rPr>
          <w:color w:val="000000"/>
          <w:sz w:val="26"/>
          <w:szCs w:val="26"/>
        </w:rPr>
        <w:t xml:space="preserve">е Администрации города Когалыма </w:t>
      </w:r>
      <w:r w:rsidR="006A19FA" w:rsidRPr="006A19FA">
        <w:rPr>
          <w:color w:val="000000"/>
          <w:sz w:val="26"/>
          <w:szCs w:val="26"/>
        </w:rPr>
        <w:t>в осуществлении отдельных государственных полномочий</w:t>
      </w:r>
      <w:r w:rsidR="006A19FA" w:rsidRPr="007E7113">
        <w:rPr>
          <w:color w:val="000000"/>
          <w:sz w:val="26"/>
          <w:szCs w:val="26"/>
        </w:rPr>
        <w:t>.</w:t>
      </w:r>
    </w:p>
    <w:p w:rsidR="006A19FA" w:rsidRDefault="006A19FA" w:rsidP="006A19F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A19FA" w:rsidRPr="0081755C" w:rsidTr="006E2480">
        <w:tc>
          <w:tcPr>
            <w:tcW w:w="1560" w:type="dxa"/>
          </w:tcPr>
          <w:p w:rsidR="006A19FA" w:rsidRPr="0081755C" w:rsidRDefault="006A19FA" w:rsidP="006E2480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A19FA" w:rsidRPr="00DA6E4C" w:rsidRDefault="006A19FA" w:rsidP="00107FEF">
            <w:pPr>
              <w:jc w:val="both"/>
              <w:rPr>
                <w:sz w:val="26"/>
                <w:szCs w:val="26"/>
              </w:rPr>
            </w:pPr>
            <w:r w:rsidRPr="006A19FA">
              <w:rPr>
                <w:sz w:val="26"/>
                <w:szCs w:val="26"/>
                <w:lang w:eastAsia="en-US"/>
              </w:rPr>
              <w:t>Захаров Александр Владимирович, заведующий сектором анализа и прогноза общественно-политической ситуации Администрации города Когалыма</w:t>
            </w:r>
          </w:p>
        </w:tc>
      </w:tr>
    </w:tbl>
    <w:p w:rsidR="006A19FA" w:rsidRDefault="006A19FA" w:rsidP="006A19FA">
      <w:pPr>
        <w:ind w:right="-2" w:firstLine="709"/>
        <w:jc w:val="both"/>
        <w:rPr>
          <w:color w:val="000000"/>
          <w:sz w:val="26"/>
          <w:szCs w:val="26"/>
        </w:rPr>
      </w:pPr>
    </w:p>
    <w:p w:rsidR="006A19FA" w:rsidRDefault="006A19FA" w:rsidP="006A19F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160F61">
        <w:rPr>
          <w:color w:val="000000"/>
          <w:sz w:val="26"/>
          <w:szCs w:val="26"/>
        </w:rPr>
        <w:t>1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6A19FA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дополнительной мере социальной </w:t>
      </w:r>
      <w:r w:rsidRPr="006A19FA">
        <w:rPr>
          <w:color w:val="000000"/>
          <w:sz w:val="26"/>
          <w:szCs w:val="26"/>
        </w:rPr>
        <w:t xml:space="preserve">поддержки за счет </w:t>
      </w:r>
      <w:r>
        <w:rPr>
          <w:color w:val="000000"/>
          <w:sz w:val="26"/>
          <w:szCs w:val="26"/>
        </w:rPr>
        <w:t xml:space="preserve">средств бюджета </w:t>
      </w:r>
      <w:r w:rsidRPr="006A19FA">
        <w:rPr>
          <w:color w:val="000000"/>
          <w:sz w:val="26"/>
          <w:szCs w:val="26"/>
        </w:rPr>
        <w:t>города Когалыма</w:t>
      </w:r>
      <w:r w:rsidRPr="007E7113">
        <w:rPr>
          <w:color w:val="000000"/>
          <w:sz w:val="26"/>
          <w:szCs w:val="26"/>
        </w:rPr>
        <w:t>.</w:t>
      </w:r>
    </w:p>
    <w:p w:rsidR="006A19FA" w:rsidRDefault="006A19FA" w:rsidP="006A19F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A19FA" w:rsidRPr="0081755C" w:rsidTr="009174AD">
        <w:tc>
          <w:tcPr>
            <w:tcW w:w="1560" w:type="dxa"/>
          </w:tcPr>
          <w:p w:rsidR="006A19FA" w:rsidRPr="0081755C" w:rsidRDefault="006A19FA" w:rsidP="009174AD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A19FA" w:rsidRPr="00DA6E4C" w:rsidRDefault="006A19FA" w:rsidP="00107FEF">
            <w:pPr>
              <w:jc w:val="both"/>
              <w:rPr>
                <w:sz w:val="26"/>
                <w:szCs w:val="26"/>
              </w:rPr>
            </w:pPr>
            <w:r w:rsidRPr="006A19FA">
              <w:rPr>
                <w:sz w:val="26"/>
                <w:szCs w:val="26"/>
                <w:lang w:eastAsia="en-US"/>
              </w:rPr>
              <w:t>Захаров Александр Владимирович, заведующий сектором анализа и прогноза общественно-политической ситуации Администрации города Когалыма</w:t>
            </w:r>
          </w:p>
        </w:tc>
      </w:tr>
    </w:tbl>
    <w:p w:rsidR="006A19FA" w:rsidRDefault="006A19FA" w:rsidP="006C2128">
      <w:pPr>
        <w:ind w:right="-2" w:firstLine="709"/>
        <w:jc w:val="both"/>
        <w:rPr>
          <w:color w:val="000000"/>
          <w:sz w:val="26"/>
          <w:szCs w:val="26"/>
        </w:rPr>
      </w:pPr>
    </w:p>
    <w:p w:rsidR="00110CBE" w:rsidRDefault="00833A80" w:rsidP="00110C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0F61">
        <w:rPr>
          <w:sz w:val="26"/>
          <w:szCs w:val="26"/>
        </w:rPr>
        <w:t>2</w:t>
      </w:r>
      <w:r w:rsidR="00110CBE" w:rsidRPr="007E7113">
        <w:rPr>
          <w:sz w:val="26"/>
          <w:szCs w:val="26"/>
        </w:rPr>
        <w:t>. О внесении изменений в Устав города Когалыма.</w:t>
      </w:r>
    </w:p>
    <w:p w:rsidR="00110CBE" w:rsidRDefault="00110CBE" w:rsidP="00110C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110CBE" w:rsidRPr="00F7443B" w:rsidTr="00277FEB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110CBE" w:rsidRPr="00913331" w:rsidTr="00277FEB">
              <w:tc>
                <w:tcPr>
                  <w:tcW w:w="1560" w:type="dxa"/>
                  <w:hideMark/>
                </w:tcPr>
                <w:p w:rsidR="00110CBE" w:rsidRPr="00913331" w:rsidRDefault="00110CBE" w:rsidP="00277FEB">
                  <w:pPr>
                    <w:ind w:left="-43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110CBE" w:rsidRPr="00913331" w:rsidRDefault="00110CBE" w:rsidP="00277F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110CBE" w:rsidRPr="00913331" w:rsidRDefault="00110CBE" w:rsidP="00277F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110CBE" w:rsidRDefault="00110CBE" w:rsidP="00277FEB"/>
        </w:tc>
        <w:tc>
          <w:tcPr>
            <w:tcW w:w="7512" w:type="dxa"/>
            <w:hideMark/>
          </w:tcPr>
          <w:p w:rsidR="00110CBE" w:rsidRDefault="00110CBE" w:rsidP="00277FEB"/>
        </w:tc>
      </w:tr>
    </w:tbl>
    <w:p w:rsidR="006A19FA" w:rsidRDefault="006A19FA" w:rsidP="006C2128">
      <w:pPr>
        <w:ind w:right="-2" w:firstLine="709"/>
        <w:jc w:val="both"/>
        <w:rPr>
          <w:color w:val="000000"/>
          <w:sz w:val="26"/>
          <w:szCs w:val="26"/>
        </w:rPr>
      </w:pPr>
    </w:p>
    <w:p w:rsidR="006C2128" w:rsidRDefault="00C315CD" w:rsidP="006C2128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33A80">
        <w:rPr>
          <w:color w:val="000000"/>
          <w:sz w:val="26"/>
          <w:szCs w:val="26"/>
        </w:rPr>
        <w:t>3</w:t>
      </w:r>
      <w:r w:rsidR="006C2128" w:rsidRPr="007E7113">
        <w:rPr>
          <w:color w:val="000000"/>
          <w:sz w:val="26"/>
          <w:szCs w:val="26"/>
        </w:rPr>
        <w:t>.</w:t>
      </w:r>
      <w:r w:rsidR="006C2128" w:rsidRPr="007E7113">
        <w:t xml:space="preserve"> </w:t>
      </w:r>
      <w:r w:rsidR="006C2128" w:rsidRPr="006C2128">
        <w:rPr>
          <w:color w:val="000000"/>
          <w:sz w:val="26"/>
          <w:szCs w:val="26"/>
        </w:rPr>
        <w:t xml:space="preserve">О внесении изменений </w:t>
      </w:r>
      <w:r w:rsidR="006C2128">
        <w:rPr>
          <w:color w:val="000000"/>
          <w:sz w:val="26"/>
          <w:szCs w:val="26"/>
        </w:rPr>
        <w:t xml:space="preserve">в решение Думы города Когалыма </w:t>
      </w:r>
      <w:r w:rsidR="006C2128" w:rsidRPr="006C2128">
        <w:rPr>
          <w:color w:val="000000"/>
          <w:sz w:val="26"/>
          <w:szCs w:val="26"/>
        </w:rPr>
        <w:t>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</w:t>
      </w:r>
      <w:r w:rsidR="006C2128" w:rsidRPr="007E7113">
        <w:rPr>
          <w:color w:val="000000"/>
          <w:sz w:val="26"/>
          <w:szCs w:val="26"/>
        </w:rPr>
        <w:t>.</w:t>
      </w:r>
    </w:p>
    <w:p w:rsidR="006C2128" w:rsidRDefault="006C2128" w:rsidP="006C212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C2128" w:rsidRPr="0081755C" w:rsidTr="00667DE0">
        <w:tc>
          <w:tcPr>
            <w:tcW w:w="1560" w:type="dxa"/>
          </w:tcPr>
          <w:p w:rsidR="006C2128" w:rsidRPr="0081755C" w:rsidRDefault="006C2128" w:rsidP="00667DE0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C2128" w:rsidRPr="00DA6E4C" w:rsidRDefault="008E2958" w:rsidP="00667DE0">
            <w:pPr>
              <w:jc w:val="both"/>
              <w:rPr>
                <w:sz w:val="26"/>
                <w:szCs w:val="26"/>
              </w:rPr>
            </w:pPr>
            <w:r w:rsidRPr="008E2958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2E1F53" w:rsidRDefault="002E1F53" w:rsidP="002E1F5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Default="00AE50FF" w:rsidP="006C2128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33A80">
        <w:rPr>
          <w:color w:val="000000"/>
          <w:sz w:val="26"/>
          <w:szCs w:val="26"/>
        </w:rPr>
        <w:t>4</w:t>
      </w:r>
      <w:r w:rsidR="007E7113" w:rsidRPr="007E7113">
        <w:rPr>
          <w:color w:val="000000"/>
          <w:sz w:val="26"/>
          <w:szCs w:val="26"/>
        </w:rPr>
        <w:t>.</w:t>
      </w:r>
      <w:r w:rsidR="007E7113" w:rsidRPr="007E7113">
        <w:t xml:space="preserve"> </w:t>
      </w:r>
      <w:r w:rsidR="006C2128" w:rsidRPr="006C2128">
        <w:rPr>
          <w:color w:val="000000"/>
          <w:sz w:val="26"/>
          <w:szCs w:val="26"/>
        </w:rPr>
        <w:t>О внесении изменений</w:t>
      </w:r>
      <w:r w:rsidR="006C2128">
        <w:rPr>
          <w:color w:val="000000"/>
          <w:sz w:val="26"/>
          <w:szCs w:val="26"/>
        </w:rPr>
        <w:t xml:space="preserve"> в решение Думы города Когалыма </w:t>
      </w:r>
      <w:r w:rsidR="006C2128" w:rsidRPr="006C2128">
        <w:rPr>
          <w:color w:val="000000"/>
          <w:sz w:val="26"/>
          <w:szCs w:val="26"/>
        </w:rPr>
        <w:t>от 15.12.2021 №47-ГД «О наказах избирателей депутатам Думы города Когалыма на 2022 - 2026 годы»</w:t>
      </w:r>
      <w:r w:rsidR="007E7113" w:rsidRPr="007E7113">
        <w:rPr>
          <w:color w:val="000000"/>
          <w:sz w:val="26"/>
          <w:szCs w:val="26"/>
        </w:rPr>
        <w:t>.</w:t>
      </w:r>
    </w:p>
    <w:p w:rsidR="007E711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81755C" w:rsidTr="00EB79D6">
        <w:tc>
          <w:tcPr>
            <w:tcW w:w="1560" w:type="dxa"/>
          </w:tcPr>
          <w:p w:rsidR="007E7113" w:rsidRPr="0081755C" w:rsidRDefault="007E7113" w:rsidP="007E64A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E7113" w:rsidRPr="00DA6E4C" w:rsidRDefault="00F3708C" w:rsidP="007E64A6">
            <w:pPr>
              <w:jc w:val="both"/>
              <w:rPr>
                <w:sz w:val="26"/>
                <w:szCs w:val="26"/>
              </w:rPr>
            </w:pPr>
            <w:r w:rsidRPr="00F3708C"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="00364F2D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C315CD" w:rsidRDefault="00C315CD" w:rsidP="00160F61">
      <w:pPr>
        <w:tabs>
          <w:tab w:val="left" w:pos="1134"/>
        </w:tabs>
        <w:jc w:val="both"/>
        <w:rPr>
          <w:sz w:val="26"/>
          <w:szCs w:val="26"/>
        </w:rPr>
      </w:pPr>
    </w:p>
    <w:p w:rsidR="00C315CD" w:rsidRDefault="00C315CD" w:rsidP="00C315C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0F61">
        <w:rPr>
          <w:sz w:val="26"/>
          <w:szCs w:val="26"/>
        </w:rPr>
        <w:t>5</w:t>
      </w:r>
      <w:r w:rsidRPr="007E7113">
        <w:rPr>
          <w:sz w:val="26"/>
          <w:szCs w:val="26"/>
        </w:rPr>
        <w:t xml:space="preserve">. </w:t>
      </w:r>
      <w:r w:rsidRPr="00CA4563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</w:t>
      </w:r>
      <w:r w:rsidRPr="007E7113">
        <w:rPr>
          <w:sz w:val="26"/>
          <w:szCs w:val="26"/>
        </w:rPr>
        <w:t>.</w:t>
      </w:r>
    </w:p>
    <w:p w:rsidR="00C315CD" w:rsidRDefault="00C315CD" w:rsidP="00C315C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86"/>
        <w:gridCol w:w="15927"/>
      </w:tblGrid>
      <w:tr w:rsidR="00C315CD" w:rsidRPr="00F7443B" w:rsidTr="00F3708C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C315CD" w:rsidRPr="00913331" w:rsidTr="006457B5">
              <w:tc>
                <w:tcPr>
                  <w:tcW w:w="1560" w:type="dxa"/>
                  <w:hideMark/>
                </w:tcPr>
                <w:p w:rsidR="00C315CD" w:rsidRPr="00913331" w:rsidRDefault="00C315CD" w:rsidP="006457B5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C315CD" w:rsidRPr="00913331" w:rsidRDefault="00C315CD" w:rsidP="006457B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C315CD" w:rsidRPr="00913331" w:rsidRDefault="00C315CD" w:rsidP="006457B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C315CD" w:rsidRDefault="00C315CD" w:rsidP="006457B5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C315CD" w:rsidRPr="00913331" w:rsidTr="006457B5">
              <w:tc>
                <w:tcPr>
                  <w:tcW w:w="1560" w:type="dxa"/>
                  <w:hideMark/>
                </w:tcPr>
                <w:p w:rsidR="00C315CD" w:rsidRPr="00913331" w:rsidRDefault="00C315CD" w:rsidP="006457B5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C315CD" w:rsidRPr="00913331" w:rsidRDefault="00C315CD" w:rsidP="006457B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C315CD" w:rsidRPr="00913331" w:rsidRDefault="00C315CD" w:rsidP="006457B5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C315CD" w:rsidRDefault="00C315CD" w:rsidP="006457B5"/>
        </w:tc>
      </w:tr>
    </w:tbl>
    <w:p w:rsidR="00F3708C" w:rsidRDefault="00F3708C" w:rsidP="00F3708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3708C" w:rsidRDefault="00F3708C" w:rsidP="00F37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0F61">
        <w:rPr>
          <w:sz w:val="26"/>
          <w:szCs w:val="26"/>
        </w:rPr>
        <w:t>6</w:t>
      </w:r>
      <w:r w:rsidRPr="007E7113">
        <w:rPr>
          <w:sz w:val="26"/>
          <w:szCs w:val="26"/>
        </w:rPr>
        <w:t xml:space="preserve">. </w:t>
      </w:r>
      <w:r w:rsidRPr="00CA4563">
        <w:rPr>
          <w:sz w:val="26"/>
          <w:szCs w:val="26"/>
        </w:rPr>
        <w:t>О плане работы Думы города Когалыма на 2023 год</w:t>
      </w:r>
      <w:r w:rsidRPr="007E7113">
        <w:rPr>
          <w:sz w:val="26"/>
          <w:szCs w:val="26"/>
        </w:rPr>
        <w:t>.</w:t>
      </w:r>
    </w:p>
    <w:p w:rsidR="00F3708C" w:rsidRDefault="00F3708C" w:rsidP="00F3708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86"/>
        <w:gridCol w:w="15927"/>
      </w:tblGrid>
      <w:tr w:rsidR="00F3708C" w:rsidRPr="00F7443B" w:rsidTr="002B2414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F3708C" w:rsidRPr="00913331" w:rsidTr="002B2414">
              <w:tc>
                <w:tcPr>
                  <w:tcW w:w="1560" w:type="dxa"/>
                  <w:hideMark/>
                </w:tcPr>
                <w:p w:rsidR="00F3708C" w:rsidRPr="00913331" w:rsidRDefault="00F3708C" w:rsidP="002B241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3708C" w:rsidRDefault="00F3708C" w:rsidP="002B2414"/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F3708C" w:rsidRPr="00913331" w:rsidTr="002B2414">
              <w:tc>
                <w:tcPr>
                  <w:tcW w:w="1560" w:type="dxa"/>
                  <w:hideMark/>
                </w:tcPr>
                <w:p w:rsidR="00F3708C" w:rsidRPr="00913331" w:rsidRDefault="00F3708C" w:rsidP="002B2414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3708C" w:rsidRPr="00913331" w:rsidRDefault="00F3708C" w:rsidP="002B2414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3708C" w:rsidRDefault="00F3708C" w:rsidP="002B2414"/>
        </w:tc>
      </w:tr>
    </w:tbl>
    <w:p w:rsidR="00630BA2" w:rsidRDefault="00630BA2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CA4563" w:rsidRDefault="00CA4563" w:rsidP="00CA45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0F61">
        <w:rPr>
          <w:sz w:val="26"/>
          <w:szCs w:val="26"/>
        </w:rPr>
        <w:t>7</w:t>
      </w:r>
      <w:r w:rsidRPr="007E7113">
        <w:rPr>
          <w:sz w:val="26"/>
          <w:szCs w:val="26"/>
        </w:rPr>
        <w:t xml:space="preserve">. </w:t>
      </w:r>
      <w:r w:rsidRPr="00CA4563">
        <w:rPr>
          <w:sz w:val="26"/>
          <w:szCs w:val="26"/>
        </w:rPr>
        <w:t>О плане работы Молодежной палаты при Думе города Когалыма на 2023 год</w:t>
      </w:r>
      <w:r w:rsidRPr="007E7113">
        <w:rPr>
          <w:sz w:val="26"/>
          <w:szCs w:val="26"/>
        </w:rPr>
        <w:t>.</w:t>
      </w:r>
    </w:p>
    <w:p w:rsidR="00CA4563" w:rsidRDefault="00CA4563" w:rsidP="00CA456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CA4563" w:rsidRPr="00F7443B" w:rsidTr="00D87A86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CA4563" w:rsidRPr="00913331" w:rsidTr="00D87A86">
              <w:tc>
                <w:tcPr>
                  <w:tcW w:w="1560" w:type="dxa"/>
                  <w:hideMark/>
                </w:tcPr>
                <w:p w:rsidR="00CA4563" w:rsidRPr="00913331" w:rsidRDefault="00CA4563" w:rsidP="00D87A8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CA4563" w:rsidRPr="00913331" w:rsidRDefault="00AE50FF" w:rsidP="00AE50FF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 xml:space="preserve">Мищенко </w:t>
                  </w:r>
                  <w:r w:rsidRPr="00AE50FF">
                    <w:rPr>
                      <w:sz w:val="26"/>
                      <w:szCs w:val="26"/>
                      <w:lang w:eastAsia="en-US"/>
                    </w:rPr>
                    <w:t>Артем Викторович</w:t>
                  </w:r>
                  <w:r w:rsidR="00CA4563" w:rsidRPr="00364F2D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>
                    <w:rPr>
                      <w:sz w:val="26"/>
                      <w:szCs w:val="26"/>
                      <w:lang w:eastAsia="en-US"/>
                    </w:rPr>
                    <w:t>председатель Молодежной палаты при</w:t>
                  </w:r>
                  <w:r w:rsidR="00CA4563" w:rsidRPr="00364F2D">
                    <w:rPr>
                      <w:sz w:val="26"/>
                      <w:szCs w:val="26"/>
                      <w:lang w:eastAsia="en-US"/>
                    </w:rPr>
                    <w:t xml:space="preserve"> Дум</w:t>
                  </w:r>
                  <w:r>
                    <w:rPr>
                      <w:sz w:val="26"/>
                      <w:szCs w:val="26"/>
                      <w:lang w:eastAsia="en-US"/>
                    </w:rPr>
                    <w:t>е</w:t>
                  </w:r>
                  <w:r w:rsidR="00CA4563" w:rsidRPr="00364F2D">
                    <w:rPr>
                      <w:sz w:val="26"/>
                      <w:szCs w:val="26"/>
                      <w:lang w:eastAsia="en-US"/>
                    </w:rPr>
                    <w:t xml:space="preserve">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CA4563" w:rsidRPr="00913331" w:rsidRDefault="00CA4563" w:rsidP="00D87A8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CA4563" w:rsidRDefault="00CA4563" w:rsidP="00D87A86"/>
        </w:tc>
        <w:tc>
          <w:tcPr>
            <w:tcW w:w="7512" w:type="dxa"/>
            <w:hideMark/>
          </w:tcPr>
          <w:p w:rsidR="00CA4563" w:rsidRDefault="00CA4563" w:rsidP="00D87A86"/>
        </w:tc>
      </w:tr>
    </w:tbl>
    <w:p w:rsidR="00E53D28" w:rsidRDefault="00E53D28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261CD4" w:rsidRDefault="00261CD4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4F4B21" w:rsidRPr="00041832" w:rsidRDefault="004F4B21" w:rsidP="00041832">
      <w:pPr>
        <w:rPr>
          <w:sz w:val="26"/>
          <w:szCs w:val="26"/>
        </w:rPr>
      </w:pPr>
    </w:p>
    <w:sectPr w:rsidR="004F4B21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3F" w:rsidRDefault="009A253F" w:rsidP="00E7169A">
      <w:r>
        <w:separator/>
      </w:r>
    </w:p>
  </w:endnote>
  <w:endnote w:type="continuationSeparator" w:id="0">
    <w:p w:rsidR="009A253F" w:rsidRDefault="009A253F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3F" w:rsidRDefault="009A253F" w:rsidP="00E7169A">
      <w:r>
        <w:separator/>
      </w:r>
    </w:p>
  </w:footnote>
  <w:footnote w:type="continuationSeparator" w:id="0">
    <w:p w:rsidR="009A253F" w:rsidRDefault="009A253F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6F6D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07FEF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87926"/>
    <w:rsid w:val="009908A0"/>
    <w:rsid w:val="00990DD4"/>
    <w:rsid w:val="009919F9"/>
    <w:rsid w:val="0099446C"/>
    <w:rsid w:val="009A16EB"/>
    <w:rsid w:val="009A253F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1C93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708C"/>
    <w:rsid w:val="00F37F2D"/>
    <w:rsid w:val="00F40611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B3F4-67FE-428E-AEDF-69DD52F6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86</cp:revision>
  <cp:lastPrinted>2022-12-09T10:22:00Z</cp:lastPrinted>
  <dcterms:created xsi:type="dcterms:W3CDTF">2020-11-06T04:42:00Z</dcterms:created>
  <dcterms:modified xsi:type="dcterms:W3CDTF">2022-12-14T11:05:00Z</dcterms:modified>
</cp:coreProperties>
</file>