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F" w:rsidRPr="001B6B44" w:rsidRDefault="0038046F" w:rsidP="0038046F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F89EC8A" wp14:editId="29444180">
            <wp:simplePos x="0" y="0"/>
            <wp:positionH relativeFrom="margin">
              <wp:posOffset>2495550</wp:posOffset>
            </wp:positionH>
            <wp:positionV relativeFrom="paragraph">
              <wp:posOffset>-627380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B44">
        <w:rPr>
          <w:b/>
          <w:caps/>
          <w:color w:val="3366FF"/>
          <w:sz w:val="32"/>
          <w:szCs w:val="32"/>
        </w:rPr>
        <w:t>РЕШЕНИЕ</w:t>
      </w:r>
    </w:p>
    <w:p w:rsidR="0038046F" w:rsidRPr="001B6B44" w:rsidRDefault="0038046F" w:rsidP="0038046F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1B6B44">
        <w:rPr>
          <w:b/>
          <w:caps/>
          <w:color w:val="3366FF"/>
          <w:sz w:val="32"/>
          <w:szCs w:val="32"/>
        </w:rPr>
        <w:t>ДУМЫ ГОРОДА КОГАЛЫМА</w:t>
      </w:r>
    </w:p>
    <w:p w:rsidR="0038046F" w:rsidRPr="001B6B44" w:rsidRDefault="0038046F" w:rsidP="0038046F">
      <w:pPr>
        <w:ind w:right="2"/>
        <w:jc w:val="center"/>
        <w:rPr>
          <w:b/>
          <w:color w:val="3366FF"/>
          <w:sz w:val="28"/>
          <w:szCs w:val="28"/>
        </w:rPr>
      </w:pPr>
      <w:r w:rsidRPr="001B6B4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8046F" w:rsidRPr="001B6B44" w:rsidRDefault="0038046F" w:rsidP="0038046F">
      <w:pPr>
        <w:ind w:right="2"/>
        <w:jc w:val="center"/>
        <w:rPr>
          <w:color w:val="3366FF"/>
          <w:sz w:val="2"/>
        </w:rPr>
      </w:pPr>
    </w:p>
    <w:p w:rsidR="0038046F" w:rsidRPr="001B6B44" w:rsidRDefault="0038046F" w:rsidP="0038046F">
      <w:pPr>
        <w:ind w:right="-181"/>
        <w:rPr>
          <w:color w:val="3366FF"/>
          <w:sz w:val="20"/>
        </w:rPr>
      </w:pPr>
    </w:p>
    <w:p w:rsidR="0038046F" w:rsidRPr="001B6B44" w:rsidRDefault="0038046F" w:rsidP="0038046F">
      <w:pPr>
        <w:rPr>
          <w:color w:val="3366FF"/>
          <w:sz w:val="26"/>
          <w:szCs w:val="26"/>
        </w:rPr>
      </w:pPr>
      <w:r w:rsidRPr="001B6B44">
        <w:rPr>
          <w:color w:val="3366FF"/>
          <w:sz w:val="26"/>
          <w:szCs w:val="26"/>
          <w:u w:val="single"/>
        </w:rPr>
        <w:t>От «18» июня 2015 г.</w:t>
      </w:r>
      <w:r w:rsidRPr="001B6B44">
        <w:rPr>
          <w:color w:val="3366FF"/>
          <w:sz w:val="26"/>
          <w:szCs w:val="26"/>
        </w:rPr>
        <w:t xml:space="preserve">                                                                                </w:t>
      </w:r>
      <w:r w:rsidRPr="001B6B44">
        <w:rPr>
          <w:color w:val="3366FF"/>
          <w:sz w:val="26"/>
          <w:szCs w:val="26"/>
          <w:u w:val="single"/>
        </w:rPr>
        <w:t>№5</w:t>
      </w:r>
      <w:r>
        <w:rPr>
          <w:color w:val="3366FF"/>
          <w:sz w:val="26"/>
          <w:szCs w:val="26"/>
          <w:u w:val="single"/>
        </w:rPr>
        <w:t>56</w:t>
      </w:r>
      <w:bookmarkStart w:id="0" w:name="_GoBack"/>
      <w:bookmarkEnd w:id="0"/>
      <w:r w:rsidRPr="001B6B44">
        <w:rPr>
          <w:color w:val="3366FF"/>
          <w:sz w:val="26"/>
          <w:szCs w:val="26"/>
          <w:u w:val="single"/>
        </w:rPr>
        <w:t>-ГД</w:t>
      </w:r>
      <w:r w:rsidRPr="001B6B44">
        <w:rPr>
          <w:color w:val="3366FF"/>
          <w:sz w:val="26"/>
          <w:szCs w:val="26"/>
        </w:rPr>
        <w:t xml:space="preserve"> </w:t>
      </w:r>
    </w:p>
    <w:p w:rsidR="00A5710E" w:rsidRDefault="00A5710E" w:rsidP="00B5135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2845C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2016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</w:t>
      </w:r>
      <w:r w:rsidR="002845C8">
        <w:rPr>
          <w:rFonts w:ascii="Times New Roman" w:hAnsi="Times New Roman" w:cs="Times New Roman"/>
          <w:sz w:val="26"/>
          <w:szCs w:val="26"/>
        </w:rPr>
        <w:t xml:space="preserve">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201</w:t>
      </w:r>
      <w:r w:rsidR="002845C8">
        <w:rPr>
          <w:rFonts w:ascii="Times New Roman" w:hAnsi="Times New Roman" w:cs="Times New Roman"/>
          <w:sz w:val="26"/>
          <w:szCs w:val="26"/>
        </w:rPr>
        <w:t>6</w:t>
      </w:r>
      <w:r w:rsidRPr="008419B8">
        <w:rPr>
          <w:rFonts w:ascii="Times New Roman" w:hAnsi="Times New Roman" w:cs="Times New Roman"/>
          <w:sz w:val="26"/>
          <w:szCs w:val="26"/>
        </w:rPr>
        <w:t xml:space="preserve"> год»,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201</w:t>
      </w:r>
      <w:r w:rsidR="002845C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Default="00A5710E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45C8" w:rsidRPr="00572075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2075">
        <w:rPr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А.Ю.Говорищева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CD0FB4" w:rsidRDefault="00CD0FB4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A930BE" w:rsidRDefault="00A930BE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A930BE" w:rsidRDefault="00A930BE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A930BE" w:rsidRDefault="00A930BE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2845C8" w:rsidRDefault="002845C8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785F2D" w:rsidRPr="0071253D" w:rsidRDefault="00785F2D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C4596A" w:rsidRDefault="00C4596A" w:rsidP="00C4596A">
      <w:pPr>
        <w:ind w:firstLine="5529"/>
        <w:rPr>
          <w:sz w:val="26"/>
          <w:szCs w:val="26"/>
        </w:rPr>
      </w:pPr>
    </w:p>
    <w:p w:rsidR="00785F2D" w:rsidRDefault="00785F2D" w:rsidP="00C4596A">
      <w:pPr>
        <w:ind w:firstLine="5529"/>
        <w:rPr>
          <w:sz w:val="26"/>
          <w:szCs w:val="26"/>
        </w:rPr>
      </w:pPr>
    </w:p>
    <w:p w:rsidR="00785F2D" w:rsidRDefault="00785F2D" w:rsidP="00C4596A">
      <w:pPr>
        <w:ind w:firstLine="5529"/>
        <w:rPr>
          <w:sz w:val="26"/>
          <w:szCs w:val="26"/>
        </w:rPr>
      </w:pPr>
    </w:p>
    <w:p w:rsidR="00785F2D" w:rsidRDefault="00785F2D" w:rsidP="00C4596A">
      <w:pPr>
        <w:ind w:firstLine="5529"/>
        <w:rPr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AF1E14">
        <w:rPr>
          <w:sz w:val="26"/>
          <w:szCs w:val="26"/>
        </w:rPr>
        <w:t xml:space="preserve"> 18.06.2015</w:t>
      </w:r>
      <w:r w:rsidR="00FD4172">
        <w:rPr>
          <w:sz w:val="26"/>
          <w:szCs w:val="26"/>
        </w:rPr>
        <w:t xml:space="preserve"> №556</w:t>
      </w:r>
      <w:r w:rsidR="00C4596A">
        <w:rPr>
          <w:sz w:val="26"/>
          <w:szCs w:val="26"/>
        </w:rPr>
        <w:t>-ГД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564664">
        <w:rPr>
          <w:rFonts w:ascii="Times New Roman" w:hAnsi="Times New Roman" w:cs="Times New Roman"/>
          <w:b w:val="0"/>
          <w:sz w:val="26"/>
          <w:szCs w:val="26"/>
        </w:rPr>
        <w:t>6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9"/>
        <w:gridCol w:w="8058"/>
      </w:tblGrid>
      <w:tr w:rsidR="00A5710E" w:rsidRPr="00DB1A92" w:rsidTr="00C30C6F">
        <w:trPr>
          <w:cantSplit/>
          <w:trHeight w:val="24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A5710E" w:rsidRPr="00DB1A92" w:rsidRDefault="00A5710E" w:rsidP="005C37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Default="00A5710E" w:rsidP="00FC6E8D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32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реализуемые депутатом </w:t>
            </w:r>
            <w:r w:rsidR="00FC6E8D" w:rsidRPr="00DB1A92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  <w:r w:rsidR="00FC6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6E8D" w:rsidRPr="00DB1A92">
              <w:rPr>
                <w:rFonts w:ascii="Times New Roman" w:hAnsi="Times New Roman" w:cs="Times New Roman"/>
                <w:sz w:val="26"/>
                <w:szCs w:val="26"/>
              </w:rPr>
              <w:t>посредством внесения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законодательных и правотворческих инициатив </w:t>
            </w:r>
          </w:p>
          <w:p w:rsidR="00DB1A92" w:rsidRPr="00DB1A92" w:rsidRDefault="00DB1A92" w:rsidP="00FC6E8D">
            <w:pPr>
              <w:pStyle w:val="ConsPlusCell"/>
              <w:tabs>
                <w:tab w:val="left" w:pos="284"/>
              </w:tabs>
              <w:ind w:right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FC6E8D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14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Предложения, предполагаемые к реализации посредством включения в</w:t>
            </w:r>
            <w:r w:rsidR="00A5710E"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соответствующие целевые программы </w:t>
            </w:r>
            <w:r w:rsidR="00BB7C34">
              <w:rPr>
                <w:rFonts w:ascii="Times New Roman" w:hAnsi="Times New Roman" w:cs="Times New Roman"/>
                <w:sz w:val="26"/>
                <w:szCs w:val="26"/>
              </w:rPr>
              <w:t>(за счет средств бюджета города Когалыма)</w:t>
            </w:r>
            <w:r w:rsidR="00A5710E"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710E" w:rsidRPr="00DB1A92" w:rsidRDefault="00A5710E" w:rsidP="005C3710">
            <w:pPr>
              <w:pStyle w:val="ConsPlusCell"/>
              <w:ind w:left="720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C3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B7C3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Перебатов Сергей Анатольевич, избирательный округ №2</w:t>
            </w:r>
          </w:p>
        </w:tc>
      </w:tr>
      <w:tr w:rsidR="00BB7C3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B7C3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AA7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становить детскую игровую площадку пе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 домом №</w:t>
            </w:r>
            <w:r w:rsidRPr="00AA7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по улице Янтарная</w:t>
            </w:r>
          </w:p>
        </w:tc>
      </w:tr>
      <w:tr w:rsidR="00B5135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Владимирович, избирательный округ                №10</w:t>
            </w:r>
          </w:p>
        </w:tc>
      </w:tr>
      <w:tr w:rsidR="00B5135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Заменить детскую игровую площадку во дворе жилых домов №27,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 по улице Прибалтийской</w:t>
            </w:r>
          </w:p>
        </w:tc>
      </w:tr>
      <w:tr w:rsidR="00B5135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Заменить детскую игровую площадку во дворе жилых домов №13,                 №15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proofErr w:type="gramEnd"/>
          </w:p>
        </w:tc>
      </w:tr>
      <w:tr w:rsidR="00BB7C34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Кабатов</w:t>
            </w:r>
            <w:proofErr w:type="spell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Александрович, избирательный округ №11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Установить детскую игровую площадку во дворе дома №19 по улице Мира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Ельцов Игорь Дмитриевич, избирательный округ №14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становить детскую игровую площадку во дворе домов №33, №37, №39, №41 и во дворе домов №19, №21 по улице Ленинградская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Шарафутдинова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№19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B24F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C30C6F" w:rsidRDefault="00B24F47" w:rsidP="00B24F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C30C6F">
              <w:rPr>
                <w:sz w:val="26"/>
                <w:szCs w:val="26"/>
                <w:lang w:eastAsia="en-US"/>
              </w:rPr>
              <w:t>становить детскую игровую площадку около дома №1 по улице Мостовой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B24F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B24F47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4F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C30C6F" w:rsidRDefault="00B24F47" w:rsidP="00B24F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C30C6F">
              <w:rPr>
                <w:sz w:val="26"/>
                <w:szCs w:val="26"/>
                <w:lang w:eastAsia="en-US"/>
              </w:rPr>
              <w:t>становить детскую игровую площадку около дома №30 по улице Набережная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B24F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B24F47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4F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C30C6F" w:rsidRDefault="00B24F47" w:rsidP="00B24F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0C6F">
              <w:rPr>
                <w:rFonts w:ascii="Times New Roman" w:hAnsi="Times New Roman" w:cs="Times New Roman"/>
                <w:sz w:val="26"/>
                <w:szCs w:val="26"/>
              </w:rPr>
              <w:t>свещение улицы Набережная во дворе дома №30 привести в соответствие с действующими нормативными требованиями.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B24F47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Блок Илья Леонидович, избирательный округ №20</w:t>
            </w:r>
          </w:p>
        </w:tc>
      </w:tr>
      <w:tr w:rsidR="00B24F47" w:rsidRPr="00DB1A92" w:rsidTr="002E4D39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51354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B24F47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4F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7" w:rsidRPr="00DB1A92" w:rsidRDefault="00B24F47" w:rsidP="002E4D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F0778">
              <w:rPr>
                <w:rFonts w:ascii="Times New Roman" w:hAnsi="Times New Roman" w:cs="Times New Roman"/>
                <w:sz w:val="26"/>
                <w:szCs w:val="26"/>
              </w:rPr>
              <w:t>аменить детскую игровую площадку во дворе дома №32 по улице Студенческая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проводимых Администрацией города Когалыма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F65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Предложения, предполагаемые </w:t>
            </w:r>
            <w:r w:rsidR="00B24F47" w:rsidRPr="00DB1A92">
              <w:rPr>
                <w:rFonts w:ascii="Times New Roman" w:hAnsi="Times New Roman" w:cs="Times New Roman"/>
                <w:sz w:val="26"/>
                <w:szCs w:val="26"/>
              </w:rPr>
              <w:t>к реализации с участием организаций и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различных форм собственности     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A87E65">
              <w:rPr>
                <w:rFonts w:ascii="Times New Roman" w:hAnsi="Times New Roman" w:cs="Times New Roman"/>
                <w:sz w:val="26"/>
                <w:szCs w:val="26"/>
              </w:rPr>
              <w:t>Говорищева Алла</w:t>
            </w:r>
            <w:r w:rsidR="00AA7698">
              <w:rPr>
                <w:rFonts w:ascii="Times New Roman" w:hAnsi="Times New Roman" w:cs="Times New Roman"/>
                <w:sz w:val="26"/>
                <w:szCs w:val="26"/>
              </w:rPr>
              <w:t xml:space="preserve"> Юрьевна, избирательный округ №</w:t>
            </w:r>
            <w:r w:rsidR="00A87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F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A87E65" w:rsidRDefault="00A87E65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E65">
              <w:rPr>
                <w:rFonts w:ascii="Times New Roman" w:hAnsi="Times New Roman" w:cs="Times New Roman"/>
                <w:sz w:val="26"/>
                <w:szCs w:val="26"/>
              </w:rPr>
              <w:t>бустроить территорию между домами №26 и №30 по улице Югорская</w:t>
            </w:r>
            <w:r w:rsidRPr="00A87E65">
              <w:rPr>
                <w:sz w:val="26"/>
                <w:szCs w:val="26"/>
              </w:rPr>
              <w:t xml:space="preserve"> (</w:t>
            </w:r>
            <w:r w:rsidRPr="00A87E65">
              <w:rPr>
                <w:rFonts w:ascii="Times New Roman" w:hAnsi="Times New Roman" w:cs="Times New Roman"/>
                <w:sz w:val="26"/>
                <w:szCs w:val="26"/>
              </w:rPr>
              <w:t>установить детскую игровую площадку, лавочки)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AA7698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Новиков Геннадий Алексеевич, избирательный округ №4</w:t>
            </w:r>
          </w:p>
        </w:tc>
      </w:tr>
      <w:tr w:rsidR="00AA7698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98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AA7698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98" w:rsidRPr="00DB1A92" w:rsidRDefault="00AA7698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Расширить проезжую часть придомовой территории</w:t>
            </w:r>
            <w:r w:rsidRPr="00A87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 домов №9 и №11 по улице Молодёжная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A87E65" w:rsidP="00AA76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AA7698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Владимирович, избирательный округ                №10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AA7698" w:rsidRDefault="00AA7698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7698">
              <w:rPr>
                <w:rFonts w:ascii="Times New Roman" w:hAnsi="Times New Roman" w:cs="Times New Roman"/>
                <w:sz w:val="26"/>
                <w:szCs w:val="26"/>
              </w:rPr>
              <w:t>борудовать пешеходным тротуаром</w:t>
            </w:r>
            <w:r w:rsidRPr="00AA7698">
              <w:rPr>
                <w:sz w:val="26"/>
                <w:szCs w:val="26"/>
              </w:rPr>
              <w:t xml:space="preserve"> </w:t>
            </w:r>
            <w:r w:rsidRPr="00AA769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территорию вдоль домов №41, </w:t>
            </w:r>
            <w:r w:rsidR="00B513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A7698">
              <w:rPr>
                <w:rFonts w:ascii="Times New Roman" w:hAnsi="Times New Roman" w:cs="Times New Roman"/>
                <w:sz w:val="26"/>
                <w:szCs w:val="26"/>
              </w:rPr>
              <w:t xml:space="preserve">39, </w:t>
            </w:r>
            <w:r w:rsidR="00B513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A7698">
              <w:rPr>
                <w:rFonts w:ascii="Times New Roman" w:hAnsi="Times New Roman" w:cs="Times New Roman"/>
                <w:sz w:val="26"/>
                <w:szCs w:val="26"/>
              </w:rPr>
              <w:t>43 по улице Прибалтийская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A87E65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Кабатов</w:t>
            </w:r>
            <w:proofErr w:type="spell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Александрович, избирательный округ №11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AA7698" w:rsidRDefault="00A87E65" w:rsidP="00A87E65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698">
              <w:rPr>
                <w:rFonts w:ascii="Times New Roman" w:hAnsi="Times New Roman" w:cs="Times New Roman"/>
                <w:sz w:val="26"/>
                <w:szCs w:val="26"/>
              </w:rPr>
              <w:t>Оборудовать место для стоянки автомобилей во дворе жилого дома №10 по улице Молодежная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A87E65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Ельцов Игорь Дмитриевич, избирательный округ №14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8F4214" w:rsidRDefault="008F4214" w:rsidP="008F421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Выровня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ть плиты дорожного покрытия и уложить асфальт между домами №17и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Ленинградская</w:t>
            </w:r>
          </w:p>
        </w:tc>
      </w:tr>
      <w:tr w:rsidR="008F4214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214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8F421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8F4214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214" w:rsidRPr="00DB1A92" w:rsidRDefault="008F421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 придомовой территории в районе первого подъезда и торца дома №35 по улице Ленинградская качественно уложить асфальт в целях прекращения сбора большого объема воды, образующегося после таяния снега и выпадения осадков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A87E65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Зубарев Владислав Петрович, избирательный округ №15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8F4214" w:rsidRDefault="008F421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борудовать место для стоянки автомобилей во дворе жилых домов №5, 9, 7 по улице Ленинградская</w:t>
            </w:r>
          </w:p>
        </w:tc>
      </w:tr>
      <w:tr w:rsidR="008F4214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214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8F421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8F4214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214" w:rsidRPr="008F4214" w:rsidRDefault="008F421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8F4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дворе дома №5 по улице Ленинградская из-за установленного ограждения не удобен подъезд и выезд со двора дома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C30C6F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Николаевич, избирательный округ №17</w:t>
            </w:r>
          </w:p>
        </w:tc>
      </w:tr>
      <w:tr w:rsidR="00A87E65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DB1A92" w:rsidRDefault="00B51354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 w:rsidR="00A87E65"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65" w:rsidRPr="00C30C6F" w:rsidRDefault="00C30C6F" w:rsidP="00A87E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C6F">
              <w:rPr>
                <w:rFonts w:ascii="Times New Roman" w:hAnsi="Times New Roman" w:cs="Times New Roman"/>
                <w:sz w:val="26"/>
                <w:szCs w:val="26"/>
              </w:rPr>
              <w:t>Для обеспечения безопасности движения детей школьного возраста оборудовать пеш</w:t>
            </w:r>
            <w:r w:rsidR="00B51354">
              <w:rPr>
                <w:rFonts w:ascii="Times New Roman" w:hAnsi="Times New Roman" w:cs="Times New Roman"/>
                <w:sz w:val="26"/>
                <w:szCs w:val="26"/>
              </w:rPr>
              <w:t>еходную дорожку от дома №</w:t>
            </w:r>
            <w:r w:rsidRPr="00C30C6F">
              <w:rPr>
                <w:rFonts w:ascii="Times New Roman" w:hAnsi="Times New Roman" w:cs="Times New Roman"/>
                <w:sz w:val="26"/>
                <w:szCs w:val="26"/>
              </w:rPr>
              <w:t xml:space="preserve">8 по улице Степана </w:t>
            </w:r>
            <w:proofErr w:type="spellStart"/>
            <w:r w:rsidRPr="00C30C6F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C30C6F">
              <w:rPr>
                <w:rFonts w:ascii="Times New Roman" w:hAnsi="Times New Roman" w:cs="Times New Roman"/>
                <w:sz w:val="26"/>
                <w:szCs w:val="26"/>
              </w:rPr>
              <w:t xml:space="preserve"> к МБОУ «СОШ № 8/2» (проезд между МБДОУ «Детский сад «Буратино» и домами № 2А, </w:t>
            </w:r>
            <w:r w:rsidR="00B513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30C6F">
              <w:rPr>
                <w:rFonts w:ascii="Times New Roman" w:hAnsi="Times New Roman" w:cs="Times New Roman"/>
                <w:sz w:val="26"/>
                <w:szCs w:val="26"/>
              </w:rPr>
              <w:t>2Б по улице Мира)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B51354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C30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C30C6F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Шарафутдинова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№19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Default="00B51354" w:rsidP="00C30C6F">
            <w:r>
              <w:rPr>
                <w:sz w:val="26"/>
                <w:szCs w:val="26"/>
              </w:rPr>
              <w:t>4.8</w:t>
            </w:r>
            <w:r w:rsidR="00C30C6F" w:rsidRPr="00D71E9B">
              <w:rPr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C30C6F" w:rsidRDefault="00C30C6F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благородить прилегающую территорию магазина «Метелица» для удобного подхода к нему в дождливое время года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B51354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C30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C30C6F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Блок Илья Леонидович, избирательный округ №20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B51354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C30C6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30C6F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6F" w:rsidRPr="00C30C6F" w:rsidRDefault="00C30C6F" w:rsidP="00C30C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C30C6F">
              <w:rPr>
                <w:sz w:val="26"/>
                <w:szCs w:val="26"/>
                <w:lang w:eastAsia="en-US"/>
              </w:rPr>
              <w:t>борудовать пешеходную дорожку на придомовой территории дома №11 по улице Строителей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Default="00B51354" w:rsidP="00C30C6F">
            <w:r>
              <w:rPr>
                <w:sz w:val="26"/>
                <w:szCs w:val="26"/>
              </w:rPr>
              <w:t>4.9</w:t>
            </w:r>
            <w:r w:rsidR="00C30C6F">
              <w:rPr>
                <w:sz w:val="26"/>
                <w:szCs w:val="26"/>
              </w:rPr>
              <w:t>.2</w:t>
            </w:r>
            <w:r w:rsidR="00C30C6F" w:rsidRPr="006A44A9">
              <w:rPr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C30C6F" w:rsidRDefault="00C30C6F" w:rsidP="00C30C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C30C6F">
              <w:rPr>
                <w:sz w:val="26"/>
                <w:szCs w:val="26"/>
                <w:lang w:eastAsia="en-US"/>
              </w:rPr>
              <w:t>борудовать место для стоянки автомобилей</w:t>
            </w:r>
            <w:r w:rsidRPr="00C30C6F"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r w:rsidRPr="00C30C6F">
              <w:rPr>
                <w:sz w:val="26"/>
                <w:szCs w:val="26"/>
                <w:lang w:eastAsia="en-US"/>
              </w:rPr>
              <w:t>на месте снесенного дома №9А по улице Нефтяников для жильцов дома №11 по улице Строителей</w:t>
            </w:r>
          </w:p>
        </w:tc>
      </w:tr>
      <w:tr w:rsidR="00C30C6F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Default="00B51354" w:rsidP="00C30C6F">
            <w:r>
              <w:rPr>
                <w:sz w:val="26"/>
                <w:szCs w:val="26"/>
              </w:rPr>
              <w:t>4.9</w:t>
            </w:r>
            <w:r w:rsidR="00C30C6F">
              <w:rPr>
                <w:sz w:val="26"/>
                <w:szCs w:val="26"/>
              </w:rPr>
              <w:t>.3</w:t>
            </w:r>
            <w:r w:rsidR="00C30C6F" w:rsidRPr="006A44A9">
              <w:rPr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C30C6F" w:rsidRDefault="00C30C6F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ровести работы по благоустройству территорий и оборудовать место для стоянки автомобилей в районе домов № 9, </w:t>
            </w:r>
            <w:r w:rsid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10, </w:t>
            </w:r>
            <w:r w:rsid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13, </w:t>
            </w:r>
            <w:r w:rsid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23, </w:t>
            </w:r>
            <w:r w:rsidR="00B513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C30C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23А по улице Привокзальная</w:t>
            </w:r>
          </w:p>
        </w:tc>
      </w:tr>
      <w:tr w:rsidR="002F0778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78" w:rsidRDefault="00B51354" w:rsidP="00C30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4.10</w:t>
            </w:r>
            <w:r w:rsidR="008E7C3C">
              <w:rPr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78" w:rsidRDefault="008E7C3C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Анатольевич, избирательный округ №21</w:t>
            </w:r>
          </w:p>
        </w:tc>
      </w:tr>
      <w:tr w:rsidR="002F0778" w:rsidRPr="00DB1A92" w:rsidTr="00C30C6F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78" w:rsidRDefault="00B51354" w:rsidP="00C30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  <w:r w:rsidR="008E7C3C">
              <w:rPr>
                <w:sz w:val="26"/>
                <w:szCs w:val="26"/>
              </w:rPr>
              <w:t>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78" w:rsidRPr="008E7C3C" w:rsidRDefault="008E7C3C" w:rsidP="00C30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7C3C">
              <w:rPr>
                <w:rFonts w:ascii="Times New Roman" w:hAnsi="Times New Roman" w:cs="Times New Roman"/>
                <w:sz w:val="26"/>
                <w:szCs w:val="26"/>
              </w:rPr>
              <w:t>борудовать пешеходную дорожку от котельной вдоль одноэтажных коттеджей по улице Рижская (из-за песка затруднен проход до остановки)</w:t>
            </w:r>
          </w:p>
        </w:tc>
      </w:tr>
      <w:tr w:rsidR="00C30C6F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6F" w:rsidRPr="00DB1A92" w:rsidRDefault="00C30C6F" w:rsidP="00C30C6F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r w:rsidR="00B51354" w:rsidRPr="00DB1A92">
              <w:rPr>
                <w:rFonts w:ascii="Times New Roman" w:hAnsi="Times New Roman" w:cs="Times New Roman"/>
                <w:sz w:val="26"/>
                <w:szCs w:val="26"/>
              </w:rPr>
              <w:t>Предложения, предполагаемые к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  реализации   с   участием   органов </w:t>
            </w:r>
            <w:r w:rsidR="00B51354" w:rsidRPr="00DB1A92">
              <w:rPr>
                <w:rFonts w:ascii="Times New Roman" w:hAnsi="Times New Roman" w:cs="Times New Roman"/>
                <w:sz w:val="26"/>
                <w:szCs w:val="26"/>
              </w:rPr>
              <w:t>государственной власти или органов местного самоуправления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  других муниципальных образований     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07" w:rsidRDefault="00A5710E" w:rsidP="009775D8">
      <w:pPr>
        <w:autoSpaceDE w:val="0"/>
        <w:autoSpaceDN w:val="0"/>
        <w:adjustRightInd w:val="0"/>
        <w:jc w:val="center"/>
      </w:pPr>
      <w:r w:rsidRPr="00DB1A92">
        <w:rPr>
          <w:sz w:val="26"/>
          <w:szCs w:val="26"/>
        </w:rPr>
        <w:t>________________________</w:t>
      </w:r>
    </w:p>
    <w:sectPr w:rsidR="00C84D07" w:rsidSect="00EC4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80600"/>
    <w:rsid w:val="00082385"/>
    <w:rsid w:val="0009332E"/>
    <w:rsid w:val="000A5ED8"/>
    <w:rsid w:val="000E2008"/>
    <w:rsid w:val="002845C8"/>
    <w:rsid w:val="002A16B0"/>
    <w:rsid w:val="002B4D29"/>
    <w:rsid w:val="002F0778"/>
    <w:rsid w:val="003179C8"/>
    <w:rsid w:val="00344568"/>
    <w:rsid w:val="00344CA2"/>
    <w:rsid w:val="0038046F"/>
    <w:rsid w:val="003B1FCC"/>
    <w:rsid w:val="003F427B"/>
    <w:rsid w:val="00424E25"/>
    <w:rsid w:val="00433F65"/>
    <w:rsid w:val="0048014A"/>
    <w:rsid w:val="004D71E1"/>
    <w:rsid w:val="00564664"/>
    <w:rsid w:val="00612E51"/>
    <w:rsid w:val="00640268"/>
    <w:rsid w:val="00785F2D"/>
    <w:rsid w:val="007924A7"/>
    <w:rsid w:val="00800186"/>
    <w:rsid w:val="008711AE"/>
    <w:rsid w:val="008C3B96"/>
    <w:rsid w:val="008E7C3C"/>
    <w:rsid w:val="008F4214"/>
    <w:rsid w:val="009775D8"/>
    <w:rsid w:val="009E492D"/>
    <w:rsid w:val="009F0EEB"/>
    <w:rsid w:val="009F629E"/>
    <w:rsid w:val="00A5710E"/>
    <w:rsid w:val="00A87E65"/>
    <w:rsid w:val="00A930BE"/>
    <w:rsid w:val="00AA7698"/>
    <w:rsid w:val="00AF1E14"/>
    <w:rsid w:val="00B24F47"/>
    <w:rsid w:val="00B51354"/>
    <w:rsid w:val="00B66F36"/>
    <w:rsid w:val="00BB7C34"/>
    <w:rsid w:val="00C30C6F"/>
    <w:rsid w:val="00C42F6C"/>
    <w:rsid w:val="00C4596A"/>
    <w:rsid w:val="00C575A4"/>
    <w:rsid w:val="00C84D07"/>
    <w:rsid w:val="00CA59B9"/>
    <w:rsid w:val="00CC7B4E"/>
    <w:rsid w:val="00CD0FB4"/>
    <w:rsid w:val="00D30787"/>
    <w:rsid w:val="00DB1A92"/>
    <w:rsid w:val="00E1201E"/>
    <w:rsid w:val="00E5760A"/>
    <w:rsid w:val="00E76246"/>
    <w:rsid w:val="00EA7216"/>
    <w:rsid w:val="00EB1F00"/>
    <w:rsid w:val="00EC4384"/>
    <w:rsid w:val="00F15092"/>
    <w:rsid w:val="00FA3810"/>
    <w:rsid w:val="00FC6E8D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3120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0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19</cp:revision>
  <cp:lastPrinted>2015-06-23T06:11:00Z</cp:lastPrinted>
  <dcterms:created xsi:type="dcterms:W3CDTF">2015-06-20T05:41:00Z</dcterms:created>
  <dcterms:modified xsi:type="dcterms:W3CDTF">2015-06-23T06:16:00Z</dcterms:modified>
</cp:coreProperties>
</file>