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D9" w:rsidRPr="003361D9" w:rsidRDefault="003361D9" w:rsidP="003361D9">
      <w:pPr>
        <w:ind w:right="2"/>
        <w:jc w:val="center"/>
        <w:rPr>
          <w:b/>
          <w:color w:val="3366FF"/>
          <w:sz w:val="32"/>
          <w:szCs w:val="32"/>
        </w:rPr>
      </w:pPr>
      <w:r w:rsidRPr="003361D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04EFDBF" wp14:editId="11694DB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D9" w:rsidRPr="003361D9" w:rsidRDefault="003361D9" w:rsidP="003361D9">
      <w:pPr>
        <w:ind w:right="2"/>
        <w:jc w:val="center"/>
        <w:rPr>
          <w:b/>
          <w:color w:val="3366FF"/>
          <w:sz w:val="32"/>
          <w:szCs w:val="32"/>
        </w:rPr>
      </w:pPr>
    </w:p>
    <w:p w:rsidR="003361D9" w:rsidRPr="003361D9" w:rsidRDefault="003361D9" w:rsidP="003361D9">
      <w:pPr>
        <w:ind w:right="2"/>
        <w:jc w:val="center"/>
        <w:rPr>
          <w:b/>
          <w:color w:val="3366FF"/>
          <w:sz w:val="6"/>
          <w:szCs w:val="32"/>
        </w:rPr>
      </w:pPr>
    </w:p>
    <w:p w:rsidR="003361D9" w:rsidRPr="003361D9" w:rsidRDefault="003361D9" w:rsidP="003361D9">
      <w:pPr>
        <w:ind w:right="2"/>
        <w:jc w:val="center"/>
        <w:rPr>
          <w:b/>
          <w:color w:val="3366FF"/>
          <w:sz w:val="12"/>
          <w:szCs w:val="32"/>
        </w:rPr>
      </w:pPr>
    </w:p>
    <w:p w:rsidR="003361D9" w:rsidRPr="003361D9" w:rsidRDefault="003361D9" w:rsidP="003361D9">
      <w:pPr>
        <w:ind w:right="2"/>
        <w:jc w:val="center"/>
        <w:rPr>
          <w:b/>
          <w:color w:val="000000"/>
          <w:sz w:val="32"/>
          <w:szCs w:val="32"/>
        </w:rPr>
      </w:pPr>
      <w:r w:rsidRPr="003361D9">
        <w:rPr>
          <w:b/>
          <w:color w:val="000000"/>
          <w:sz w:val="32"/>
          <w:szCs w:val="32"/>
        </w:rPr>
        <w:t>ПОСТАНОВЛЕНИЕ</w:t>
      </w:r>
    </w:p>
    <w:p w:rsidR="003361D9" w:rsidRPr="003361D9" w:rsidRDefault="003361D9" w:rsidP="003361D9">
      <w:pPr>
        <w:ind w:right="2"/>
        <w:jc w:val="center"/>
        <w:rPr>
          <w:b/>
          <w:color w:val="000000"/>
          <w:sz w:val="32"/>
          <w:szCs w:val="32"/>
        </w:rPr>
      </w:pPr>
      <w:r w:rsidRPr="003361D9">
        <w:rPr>
          <w:b/>
          <w:color w:val="000000"/>
          <w:sz w:val="32"/>
          <w:szCs w:val="32"/>
        </w:rPr>
        <w:t>АДМИНИСТРАЦИИ ГОРОДА КОГАЛЫМА</w:t>
      </w:r>
    </w:p>
    <w:p w:rsidR="003361D9" w:rsidRPr="003361D9" w:rsidRDefault="003361D9" w:rsidP="003361D9">
      <w:pPr>
        <w:ind w:right="2"/>
        <w:jc w:val="center"/>
        <w:rPr>
          <w:b/>
          <w:color w:val="000000"/>
          <w:sz w:val="28"/>
          <w:szCs w:val="28"/>
        </w:rPr>
      </w:pPr>
      <w:r w:rsidRPr="003361D9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3361D9" w:rsidRPr="003361D9" w:rsidRDefault="003361D9" w:rsidP="003361D9">
      <w:pPr>
        <w:ind w:right="2"/>
        <w:jc w:val="center"/>
        <w:rPr>
          <w:color w:val="000000"/>
          <w:sz w:val="2"/>
          <w:szCs w:val="24"/>
        </w:rPr>
      </w:pPr>
    </w:p>
    <w:p w:rsidR="003361D9" w:rsidRPr="003361D9" w:rsidRDefault="003361D9" w:rsidP="003361D9">
      <w:pPr>
        <w:widowControl w:val="0"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361D9" w:rsidRPr="003361D9" w:rsidTr="00276684">
        <w:trPr>
          <w:trHeight w:val="155"/>
        </w:trPr>
        <w:tc>
          <w:tcPr>
            <w:tcW w:w="565" w:type="dxa"/>
            <w:vAlign w:val="center"/>
          </w:tcPr>
          <w:p w:rsidR="003361D9" w:rsidRPr="003361D9" w:rsidRDefault="003361D9" w:rsidP="003361D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3361D9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361D9" w:rsidRPr="003361D9" w:rsidRDefault="003361D9" w:rsidP="003361D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3361D9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23</w:t>
            </w:r>
            <w:r w:rsidRPr="003361D9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3361D9" w:rsidRPr="003361D9" w:rsidRDefault="003361D9" w:rsidP="003361D9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361D9" w:rsidRPr="003361D9" w:rsidRDefault="003361D9" w:rsidP="003361D9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361D9">
              <w:rPr>
                <w:rFonts w:ascii="Arial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3361D9" w:rsidRPr="003361D9" w:rsidRDefault="003361D9" w:rsidP="003361D9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361D9" w:rsidRPr="003361D9" w:rsidRDefault="003361D9" w:rsidP="003361D9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361D9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3361D9" w:rsidRPr="003361D9" w:rsidRDefault="003361D9" w:rsidP="003361D9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361D9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3361D9" w:rsidRPr="003361D9" w:rsidRDefault="003361D9" w:rsidP="003361D9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361D9">
              <w:rPr>
                <w:color w:val="000000"/>
                <w:sz w:val="26"/>
                <w:szCs w:val="24"/>
              </w:rPr>
              <w:t xml:space="preserve"> №</w:t>
            </w:r>
            <w:r w:rsidRPr="003361D9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61D9" w:rsidRPr="003361D9" w:rsidRDefault="003361D9" w:rsidP="003361D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1302</w:t>
            </w:r>
          </w:p>
        </w:tc>
      </w:tr>
    </w:tbl>
    <w:p w:rsidR="003475A6" w:rsidRPr="003475A6" w:rsidRDefault="003475A6" w:rsidP="00F348F5">
      <w:pPr>
        <w:rPr>
          <w:sz w:val="26"/>
          <w:szCs w:val="26"/>
        </w:rPr>
      </w:pPr>
    </w:p>
    <w:p w:rsidR="003475A6" w:rsidRPr="003475A6" w:rsidRDefault="003475A6" w:rsidP="00F348F5">
      <w:pPr>
        <w:rPr>
          <w:sz w:val="26"/>
          <w:szCs w:val="26"/>
        </w:rPr>
      </w:pPr>
    </w:p>
    <w:p w:rsidR="003475A6" w:rsidRPr="003475A6" w:rsidRDefault="003475A6" w:rsidP="00F348F5">
      <w:pPr>
        <w:rPr>
          <w:sz w:val="26"/>
          <w:szCs w:val="26"/>
        </w:rPr>
      </w:pPr>
    </w:p>
    <w:p w:rsidR="003475A6" w:rsidRPr="003475A6" w:rsidRDefault="00F348F5" w:rsidP="00F348F5">
      <w:pPr>
        <w:rPr>
          <w:sz w:val="26"/>
          <w:szCs w:val="26"/>
        </w:rPr>
      </w:pPr>
      <w:r w:rsidRPr="003475A6">
        <w:rPr>
          <w:sz w:val="26"/>
          <w:szCs w:val="26"/>
        </w:rPr>
        <w:t xml:space="preserve">О внесении изменения </w:t>
      </w:r>
    </w:p>
    <w:p w:rsidR="003475A6" w:rsidRPr="003475A6" w:rsidRDefault="00F348F5" w:rsidP="00F348F5">
      <w:pPr>
        <w:rPr>
          <w:sz w:val="26"/>
          <w:szCs w:val="26"/>
        </w:rPr>
      </w:pPr>
      <w:r w:rsidRPr="003475A6">
        <w:rPr>
          <w:sz w:val="26"/>
          <w:szCs w:val="26"/>
        </w:rPr>
        <w:t>в постановление</w:t>
      </w:r>
      <w:r w:rsidR="003475A6" w:rsidRPr="003475A6">
        <w:rPr>
          <w:sz w:val="26"/>
          <w:szCs w:val="26"/>
        </w:rPr>
        <w:t xml:space="preserve"> </w:t>
      </w:r>
      <w:r w:rsidRPr="003475A6">
        <w:rPr>
          <w:sz w:val="26"/>
          <w:szCs w:val="26"/>
        </w:rPr>
        <w:t xml:space="preserve">Администрации </w:t>
      </w:r>
    </w:p>
    <w:p w:rsidR="00F348F5" w:rsidRPr="003475A6" w:rsidRDefault="00F348F5" w:rsidP="00F348F5">
      <w:pPr>
        <w:rPr>
          <w:sz w:val="26"/>
          <w:szCs w:val="26"/>
        </w:rPr>
      </w:pPr>
      <w:r w:rsidRPr="003475A6">
        <w:rPr>
          <w:sz w:val="26"/>
          <w:szCs w:val="26"/>
        </w:rPr>
        <w:t xml:space="preserve">города Когалыма </w:t>
      </w:r>
    </w:p>
    <w:p w:rsidR="009761DB" w:rsidRPr="003475A6" w:rsidRDefault="00F348F5" w:rsidP="0019744E">
      <w:pPr>
        <w:rPr>
          <w:sz w:val="26"/>
          <w:szCs w:val="26"/>
        </w:rPr>
      </w:pPr>
      <w:r w:rsidRPr="003475A6">
        <w:rPr>
          <w:sz w:val="26"/>
          <w:szCs w:val="26"/>
        </w:rPr>
        <w:t xml:space="preserve">от 23.04.2019 №879 </w:t>
      </w:r>
    </w:p>
    <w:p w:rsidR="0019744E" w:rsidRPr="003475A6" w:rsidRDefault="0019744E" w:rsidP="0019744E">
      <w:pPr>
        <w:rPr>
          <w:sz w:val="26"/>
          <w:szCs w:val="26"/>
        </w:rPr>
      </w:pPr>
    </w:p>
    <w:p w:rsidR="00526748" w:rsidRPr="003475A6" w:rsidRDefault="00E22474" w:rsidP="003475A6">
      <w:pPr>
        <w:pStyle w:val="a3"/>
        <w:ind w:firstLine="709"/>
        <w:rPr>
          <w:rFonts w:eastAsia="Lucida Sans Unicode"/>
          <w:kern w:val="1"/>
          <w:szCs w:val="26"/>
          <w:lang w:eastAsia="en-US" w:bidi="en-US"/>
        </w:rPr>
      </w:pPr>
      <w:r w:rsidRPr="003475A6"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3475A6">
        <w:rPr>
          <w:rFonts w:eastAsia="Lucida Sans Unicode"/>
          <w:kern w:val="1"/>
          <w:szCs w:val="26"/>
          <w:lang w:eastAsia="en-US" w:bidi="en-US"/>
        </w:rPr>
        <w:t xml:space="preserve"> от 21.07.2007 №185-ФЗ </w:t>
      </w:r>
      <w:r w:rsidR="003475A6">
        <w:rPr>
          <w:rFonts w:eastAsia="Lucida Sans Unicode"/>
          <w:kern w:val="1"/>
          <w:szCs w:val="26"/>
          <w:lang w:eastAsia="en-US" w:bidi="en-US"/>
        </w:rPr>
        <w:t xml:space="preserve">                </w:t>
      </w:r>
      <w:r w:rsidR="00610A16" w:rsidRPr="003475A6">
        <w:rPr>
          <w:rFonts w:eastAsia="Lucida Sans Unicode"/>
          <w:kern w:val="1"/>
          <w:szCs w:val="26"/>
          <w:lang w:eastAsia="en-US" w:bidi="en-US"/>
        </w:rPr>
        <w:t>«О Фонде содействия реформированию жил</w:t>
      </w:r>
      <w:r w:rsidR="00613EC1" w:rsidRPr="003475A6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 w:rsidRPr="003475A6"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3475A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 w:rsidRPr="003475A6">
        <w:rPr>
          <w:rFonts w:eastAsia="Lucida Sans Unicode"/>
          <w:kern w:val="1"/>
          <w:szCs w:val="26"/>
          <w:lang w:eastAsia="en-US" w:bidi="en-US"/>
        </w:rPr>
        <w:t xml:space="preserve">анты-Мансийского автономного </w:t>
      </w:r>
      <w:r w:rsidR="003475A6" w:rsidRPr="003475A6">
        <w:rPr>
          <w:rFonts w:eastAsia="Lucida Sans Unicode"/>
          <w:kern w:val="1"/>
          <w:szCs w:val="26"/>
          <w:lang w:eastAsia="en-US" w:bidi="en-US"/>
        </w:rPr>
        <w:t xml:space="preserve">                </w:t>
      </w:r>
      <w:r w:rsidR="00A27289" w:rsidRPr="003475A6">
        <w:rPr>
          <w:rFonts w:eastAsia="Lucida Sans Unicode"/>
          <w:kern w:val="1"/>
          <w:szCs w:val="26"/>
          <w:lang w:eastAsia="en-US" w:bidi="en-US"/>
        </w:rPr>
        <w:t>округа</w:t>
      </w:r>
      <w:r w:rsidR="00610A16" w:rsidRPr="003475A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 w:rsidRPr="003475A6">
        <w:rPr>
          <w:rFonts w:eastAsia="Lucida Sans Unicode"/>
          <w:kern w:val="1"/>
          <w:szCs w:val="26"/>
          <w:lang w:eastAsia="en-US" w:bidi="en-US"/>
        </w:rPr>
        <w:t>,</w:t>
      </w:r>
      <w:r w:rsidR="00613EC1" w:rsidRPr="003475A6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 w:rsidRPr="003475A6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 w:rsidR="00613EC1" w:rsidRPr="003475A6">
        <w:rPr>
          <w:rFonts w:eastAsia="Lucida Sans Unicode"/>
          <w:kern w:val="1"/>
          <w:szCs w:val="26"/>
          <w:lang w:eastAsia="en-US" w:bidi="en-US"/>
        </w:rPr>
        <w:t>:</w:t>
      </w:r>
    </w:p>
    <w:p w:rsidR="009B4C45" w:rsidRPr="003475A6" w:rsidRDefault="009B4C45" w:rsidP="003475A6">
      <w:pPr>
        <w:pStyle w:val="a3"/>
        <w:ind w:firstLine="709"/>
        <w:rPr>
          <w:rFonts w:eastAsia="Lucida Sans Unicode"/>
          <w:kern w:val="1"/>
          <w:szCs w:val="26"/>
          <w:lang w:eastAsia="en-US" w:bidi="en-US"/>
        </w:rPr>
      </w:pPr>
    </w:p>
    <w:p w:rsidR="00516BAB" w:rsidRPr="003475A6" w:rsidRDefault="00516BAB" w:rsidP="003475A6">
      <w:pPr>
        <w:pStyle w:val="a3"/>
        <w:numPr>
          <w:ilvl w:val="0"/>
          <w:numId w:val="43"/>
        </w:numPr>
        <w:ind w:left="0" w:firstLine="709"/>
        <w:rPr>
          <w:szCs w:val="26"/>
        </w:rPr>
      </w:pPr>
      <w:r w:rsidRPr="003475A6">
        <w:rPr>
          <w:szCs w:val="26"/>
        </w:rPr>
        <w:t xml:space="preserve">В </w:t>
      </w:r>
      <w:r w:rsidR="0087759B" w:rsidRPr="003475A6">
        <w:rPr>
          <w:szCs w:val="26"/>
        </w:rPr>
        <w:t>приложение к постановлению</w:t>
      </w:r>
      <w:r w:rsidRPr="003475A6">
        <w:rPr>
          <w:szCs w:val="26"/>
        </w:rPr>
        <w:t xml:space="preserve"> Администрации города Когалыма от 23.04.2019 №879 «Об утверждении муниципальной адресной программы по переселению граждан из аварийного жилищного фонда города Когалыма на 2019–2025 годы»</w:t>
      </w:r>
      <w:r w:rsidR="00A110CD" w:rsidRPr="003475A6">
        <w:rPr>
          <w:szCs w:val="26"/>
        </w:rPr>
        <w:t xml:space="preserve"> (далее-программа)</w:t>
      </w:r>
      <w:r w:rsidR="0087759B" w:rsidRPr="003475A6">
        <w:rPr>
          <w:szCs w:val="26"/>
        </w:rPr>
        <w:t xml:space="preserve"> </w:t>
      </w:r>
      <w:r w:rsidRPr="003475A6">
        <w:rPr>
          <w:szCs w:val="26"/>
        </w:rPr>
        <w:t>внести следующие изменения:</w:t>
      </w:r>
    </w:p>
    <w:p w:rsidR="00A110CD" w:rsidRPr="003475A6" w:rsidRDefault="00A110CD" w:rsidP="003475A6">
      <w:pPr>
        <w:pStyle w:val="a3"/>
        <w:numPr>
          <w:ilvl w:val="1"/>
          <w:numId w:val="43"/>
        </w:numPr>
        <w:ind w:left="0" w:firstLine="709"/>
        <w:rPr>
          <w:szCs w:val="26"/>
        </w:rPr>
      </w:pPr>
      <w:r w:rsidRPr="003475A6">
        <w:rPr>
          <w:szCs w:val="26"/>
        </w:rPr>
        <w:t>В разделе 4 программы:</w:t>
      </w:r>
    </w:p>
    <w:p w:rsidR="00A110CD" w:rsidRPr="003475A6" w:rsidRDefault="00F424F7" w:rsidP="003475A6">
      <w:pPr>
        <w:pStyle w:val="a3"/>
        <w:numPr>
          <w:ilvl w:val="2"/>
          <w:numId w:val="45"/>
        </w:numPr>
        <w:ind w:left="0" w:firstLine="709"/>
        <w:rPr>
          <w:szCs w:val="26"/>
        </w:rPr>
      </w:pPr>
      <w:r w:rsidRPr="003475A6">
        <w:rPr>
          <w:szCs w:val="26"/>
        </w:rPr>
        <w:t>абзац девятый изложить в следующей редакции:</w:t>
      </w:r>
    </w:p>
    <w:p w:rsidR="00F424F7" w:rsidRPr="003475A6" w:rsidRDefault="00F424F7" w:rsidP="003475A6">
      <w:pPr>
        <w:pStyle w:val="a3"/>
        <w:ind w:firstLine="709"/>
        <w:rPr>
          <w:szCs w:val="26"/>
        </w:rPr>
      </w:pPr>
      <w:r w:rsidRPr="003475A6">
        <w:rPr>
          <w:szCs w:val="26"/>
        </w:rPr>
        <w:t>«Переселение граждан из аварийного жилищного фонда должно быть осуществлено не позднее 1 сентября 2025 года.».</w:t>
      </w:r>
    </w:p>
    <w:p w:rsidR="00C61E1C" w:rsidRPr="003475A6" w:rsidRDefault="00C61E1C" w:rsidP="003475A6">
      <w:pPr>
        <w:pStyle w:val="a3"/>
        <w:numPr>
          <w:ilvl w:val="1"/>
          <w:numId w:val="43"/>
        </w:numPr>
        <w:ind w:left="0" w:firstLine="709"/>
        <w:rPr>
          <w:szCs w:val="26"/>
        </w:rPr>
      </w:pPr>
      <w:r w:rsidRPr="003475A6">
        <w:rPr>
          <w:szCs w:val="26"/>
        </w:rPr>
        <w:t>В разделе 5</w:t>
      </w:r>
      <w:r w:rsidR="00A110CD" w:rsidRPr="003475A6">
        <w:rPr>
          <w:szCs w:val="26"/>
        </w:rPr>
        <w:t xml:space="preserve"> программы</w:t>
      </w:r>
      <w:r w:rsidRPr="003475A6">
        <w:rPr>
          <w:szCs w:val="26"/>
        </w:rPr>
        <w:t>:</w:t>
      </w:r>
    </w:p>
    <w:p w:rsidR="00D912F8" w:rsidRPr="003475A6" w:rsidRDefault="00F424F7" w:rsidP="003475A6">
      <w:pPr>
        <w:pStyle w:val="a3"/>
        <w:ind w:firstLine="709"/>
        <w:rPr>
          <w:rFonts w:eastAsia="Lucida Sans Unicode"/>
          <w:kern w:val="1"/>
          <w:szCs w:val="26"/>
          <w:lang w:eastAsia="en-US" w:bidi="en-US"/>
        </w:rPr>
      </w:pPr>
      <w:r w:rsidRPr="003475A6">
        <w:rPr>
          <w:rFonts w:eastAsia="Lucida Sans Unicode"/>
          <w:kern w:val="1"/>
          <w:szCs w:val="26"/>
          <w:lang w:eastAsia="en-US" w:bidi="en-US"/>
        </w:rPr>
        <w:t>1.2</w:t>
      </w:r>
      <w:r w:rsidR="00C61E1C" w:rsidRPr="003475A6">
        <w:rPr>
          <w:rFonts w:eastAsia="Lucida Sans Unicode"/>
          <w:kern w:val="1"/>
          <w:szCs w:val="26"/>
          <w:lang w:eastAsia="en-US" w:bidi="en-US"/>
        </w:rPr>
        <w:t xml:space="preserve">.1. </w:t>
      </w:r>
      <w:r w:rsidR="002E52FE" w:rsidRPr="003475A6">
        <w:rPr>
          <w:rFonts w:eastAsia="Lucida Sans Unicode"/>
          <w:kern w:val="1"/>
          <w:szCs w:val="26"/>
          <w:lang w:eastAsia="en-US" w:bidi="en-US"/>
        </w:rPr>
        <w:t>а</w:t>
      </w:r>
      <w:r w:rsidR="00B46D66" w:rsidRPr="003475A6">
        <w:rPr>
          <w:rFonts w:eastAsia="Lucida Sans Unicode"/>
          <w:kern w:val="1"/>
          <w:szCs w:val="26"/>
          <w:lang w:eastAsia="en-US" w:bidi="en-US"/>
        </w:rPr>
        <w:t xml:space="preserve">бзацы с третьего по </w:t>
      </w:r>
      <w:r w:rsidR="00C61E1C" w:rsidRPr="003475A6">
        <w:rPr>
          <w:rFonts w:eastAsia="Lucida Sans Unicode"/>
          <w:kern w:val="1"/>
          <w:szCs w:val="26"/>
          <w:lang w:eastAsia="en-US" w:bidi="en-US"/>
        </w:rPr>
        <w:t>пятый изложить</w:t>
      </w:r>
      <w:r w:rsidR="00567012" w:rsidRPr="003475A6">
        <w:rPr>
          <w:rFonts w:eastAsia="Lucida Sans Unicode"/>
          <w:kern w:val="1"/>
          <w:szCs w:val="26"/>
          <w:lang w:eastAsia="en-US" w:bidi="en-US"/>
        </w:rPr>
        <w:t xml:space="preserve"> в следующей редакции:</w:t>
      </w:r>
    </w:p>
    <w:p w:rsidR="00567012" w:rsidRPr="003475A6" w:rsidRDefault="00567012" w:rsidP="003475A6">
      <w:pPr>
        <w:pStyle w:val="a3"/>
        <w:ind w:firstLine="709"/>
        <w:rPr>
          <w:rFonts w:eastAsia="Lucida Sans Unicode"/>
          <w:kern w:val="1"/>
          <w:szCs w:val="26"/>
          <w:lang w:eastAsia="en-US" w:bidi="en-US"/>
        </w:rPr>
      </w:pPr>
      <w:r w:rsidRPr="003475A6">
        <w:rPr>
          <w:rFonts w:eastAsia="Lucida Sans Unicode"/>
          <w:kern w:val="1"/>
          <w:szCs w:val="26"/>
          <w:lang w:eastAsia="en-US" w:bidi="en-US"/>
        </w:rPr>
        <w:t>«</w:t>
      </w:r>
      <w:r w:rsidR="00A110CD" w:rsidRPr="003475A6">
        <w:rPr>
          <w:rFonts w:eastAsia="Lucida Sans Unicode"/>
          <w:kern w:val="1"/>
          <w:szCs w:val="26"/>
          <w:lang w:eastAsia="en-US" w:bidi="en-US"/>
        </w:rPr>
        <w:t xml:space="preserve">- </w:t>
      </w:r>
      <w:r w:rsidR="003475A6">
        <w:rPr>
          <w:rFonts w:eastAsia="Lucida Sans Unicode"/>
          <w:kern w:val="1"/>
          <w:szCs w:val="26"/>
          <w:lang w:eastAsia="en-US" w:bidi="en-US"/>
        </w:rPr>
        <w:t xml:space="preserve">приобретение у застройщиков и у </w:t>
      </w:r>
      <w:r w:rsidRPr="003475A6">
        <w:rPr>
          <w:rFonts w:eastAsia="Lucida Sans Unicode"/>
          <w:kern w:val="1"/>
          <w:szCs w:val="26"/>
          <w:lang w:eastAsia="en-US" w:bidi="en-US"/>
        </w:rPr>
        <w:t>лиц, не являющихся застройщиками жилых помещений в многоквартирных домах, а также в жилых домах,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567012" w:rsidRPr="003475A6" w:rsidRDefault="00A110CD" w:rsidP="003475A6">
      <w:pPr>
        <w:pStyle w:val="a3"/>
        <w:ind w:firstLine="709"/>
        <w:rPr>
          <w:szCs w:val="26"/>
        </w:rPr>
      </w:pPr>
      <w:r w:rsidRPr="003475A6">
        <w:rPr>
          <w:szCs w:val="26"/>
        </w:rPr>
        <w:t xml:space="preserve">- </w:t>
      </w:r>
      <w:r w:rsidR="00567012" w:rsidRPr="003475A6">
        <w:rPr>
          <w:szCs w:val="26"/>
        </w:rPr>
        <w:t>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частью 7 статьи 32 Жилищного кодекса Российской Федерации.»</w:t>
      </w:r>
      <w:r w:rsidR="002E52FE" w:rsidRPr="003475A6">
        <w:rPr>
          <w:szCs w:val="26"/>
        </w:rPr>
        <w:t>;</w:t>
      </w:r>
    </w:p>
    <w:p w:rsidR="00CB715E" w:rsidRPr="003475A6" w:rsidRDefault="00F424F7" w:rsidP="003475A6">
      <w:pPr>
        <w:pStyle w:val="a3"/>
        <w:ind w:firstLine="709"/>
        <w:rPr>
          <w:szCs w:val="26"/>
        </w:rPr>
      </w:pPr>
      <w:r w:rsidRPr="003475A6">
        <w:rPr>
          <w:szCs w:val="26"/>
        </w:rPr>
        <w:t>1.2</w:t>
      </w:r>
      <w:r w:rsidR="002E52FE" w:rsidRPr="003475A6">
        <w:rPr>
          <w:szCs w:val="26"/>
        </w:rPr>
        <w:t>.2. а</w:t>
      </w:r>
      <w:r w:rsidR="00CB715E" w:rsidRPr="003475A6">
        <w:rPr>
          <w:szCs w:val="26"/>
        </w:rPr>
        <w:t>бзац</w:t>
      </w:r>
      <w:r w:rsidR="001D6474" w:rsidRPr="003475A6">
        <w:rPr>
          <w:szCs w:val="26"/>
        </w:rPr>
        <w:t>ы</w:t>
      </w:r>
      <w:r w:rsidR="00CB715E" w:rsidRPr="003475A6">
        <w:rPr>
          <w:szCs w:val="26"/>
        </w:rPr>
        <w:t xml:space="preserve"> </w:t>
      </w:r>
      <w:r w:rsidR="002C420C" w:rsidRPr="003475A6">
        <w:rPr>
          <w:szCs w:val="26"/>
        </w:rPr>
        <w:t>восьмой,</w:t>
      </w:r>
      <w:r w:rsidR="001D6474" w:rsidRPr="003475A6">
        <w:rPr>
          <w:szCs w:val="26"/>
        </w:rPr>
        <w:t xml:space="preserve"> девятый</w:t>
      </w:r>
      <w:r w:rsidR="00CB715E" w:rsidRPr="003475A6">
        <w:rPr>
          <w:szCs w:val="26"/>
        </w:rPr>
        <w:t xml:space="preserve"> изложить в следующей редакции:</w:t>
      </w:r>
    </w:p>
    <w:p w:rsidR="003361D9" w:rsidRDefault="00CB715E" w:rsidP="003475A6">
      <w:pPr>
        <w:pStyle w:val="a3"/>
        <w:ind w:firstLine="709"/>
        <w:rPr>
          <w:szCs w:val="26"/>
        </w:rPr>
        <w:sectPr w:rsidR="003361D9" w:rsidSect="003361D9">
          <w:footnotePr>
            <w:pos w:val="beneathText"/>
          </w:footnotePr>
          <w:pgSz w:w="11907" w:h="16840" w:code="9"/>
          <w:pgMar w:top="142" w:right="567" w:bottom="1134" w:left="2552" w:header="720" w:footer="720" w:gutter="0"/>
          <w:cols w:space="720"/>
          <w:docGrid w:linePitch="360"/>
        </w:sectPr>
      </w:pPr>
      <w:r w:rsidRPr="003475A6">
        <w:rPr>
          <w:szCs w:val="26"/>
        </w:rPr>
        <w:t>«</w:t>
      </w:r>
      <w:r w:rsidR="00A110CD" w:rsidRPr="003475A6">
        <w:rPr>
          <w:szCs w:val="26"/>
        </w:rPr>
        <w:t xml:space="preserve">- </w:t>
      </w:r>
      <w:r w:rsidRPr="003475A6">
        <w:rPr>
          <w:szCs w:val="26"/>
        </w:rPr>
        <w:t xml:space="preserve">с планируемой стоимостью приобретения 1 кв. метра общей площади жилых помещений, предоставляемых гражданам, и планируемым размером возмещения за 1 кв. метр общей площади изымаемых жилых помещений, не </w:t>
      </w:r>
    </w:p>
    <w:p w:rsidR="00A110CD" w:rsidRPr="003475A6" w:rsidRDefault="00CB715E" w:rsidP="003361D9">
      <w:pPr>
        <w:pStyle w:val="a3"/>
        <w:ind w:firstLine="0"/>
        <w:rPr>
          <w:szCs w:val="26"/>
        </w:rPr>
      </w:pPr>
      <w:r w:rsidRPr="003475A6">
        <w:rPr>
          <w:szCs w:val="26"/>
        </w:rPr>
        <w:lastRenderedPageBreak/>
        <w:t xml:space="preserve">превышающими норматив средней рыночной стоимости 1 кв. метра, установленный Региональной службой по тарифам автономного округа по муниципальному образованию город Когалым на I квартал текущего календарного года. </w:t>
      </w:r>
    </w:p>
    <w:p w:rsidR="00CB715E" w:rsidRPr="003475A6" w:rsidRDefault="00CB715E" w:rsidP="003475A6">
      <w:pPr>
        <w:pStyle w:val="a3"/>
        <w:ind w:firstLine="709"/>
        <w:rPr>
          <w:szCs w:val="26"/>
        </w:rPr>
      </w:pPr>
      <w:r w:rsidRPr="003475A6">
        <w:rPr>
          <w:szCs w:val="26"/>
        </w:rPr>
        <w:t>Максимальная стоимость 1 кв. метра жилых помещений, приобретаемых у застройщиков или лиц, не являющихся застройщиками домов, в которых расположены эти помещения, не может превышать норматива средней рыночной стоимости 1 кв. метра, установленного Региональной службой по тарифам автономного округа для муниципального образования город Когалым на момент публикации соответствующего извещения о проведении конкурса (аукциона) по приобретению жилых помещений. В случаях предоставления гражданам с их письменного согласия жилого помещения в границах другого муниципального образования (населенного пункта) автономного округа, максимальная стоимость 1 кв. метра жилых помещений также не может превышать норматива средней рыночной стоимости 1 кв. метра, установленного Региональной службой по тарифам автономного округа для соответствующего муниципального образования автономного округа на момент публикации извещения о проведении конкурса (аукциона), на территории которого находится это жилое помещение.</w:t>
      </w:r>
      <w:r w:rsidR="002E52FE" w:rsidRPr="003475A6">
        <w:rPr>
          <w:szCs w:val="26"/>
        </w:rPr>
        <w:t>»;</w:t>
      </w:r>
    </w:p>
    <w:p w:rsidR="00B46D66" w:rsidRPr="003475A6" w:rsidRDefault="002C420C" w:rsidP="003475A6">
      <w:pPr>
        <w:pStyle w:val="a3"/>
        <w:ind w:firstLine="709"/>
        <w:rPr>
          <w:szCs w:val="26"/>
        </w:rPr>
      </w:pPr>
      <w:r w:rsidRPr="003475A6">
        <w:rPr>
          <w:szCs w:val="26"/>
        </w:rPr>
        <w:t>1.2</w:t>
      </w:r>
      <w:r w:rsidR="00F42FA2" w:rsidRPr="003475A6">
        <w:rPr>
          <w:szCs w:val="26"/>
        </w:rPr>
        <w:t xml:space="preserve">.3. </w:t>
      </w:r>
      <w:r w:rsidR="002E52FE" w:rsidRPr="003475A6">
        <w:rPr>
          <w:szCs w:val="26"/>
        </w:rPr>
        <w:t>а</w:t>
      </w:r>
      <w:r w:rsidR="00C61E1C" w:rsidRPr="003475A6">
        <w:rPr>
          <w:szCs w:val="26"/>
        </w:rPr>
        <w:t>бзац</w:t>
      </w:r>
      <w:r w:rsidR="00346AD2" w:rsidRPr="003475A6">
        <w:rPr>
          <w:szCs w:val="26"/>
        </w:rPr>
        <w:t xml:space="preserve"> </w:t>
      </w:r>
      <w:r w:rsidR="002E52FE" w:rsidRPr="003475A6">
        <w:rPr>
          <w:szCs w:val="26"/>
        </w:rPr>
        <w:t>семнадцатый</w:t>
      </w:r>
      <w:r w:rsidR="00F42FA2" w:rsidRPr="003475A6">
        <w:rPr>
          <w:szCs w:val="26"/>
        </w:rPr>
        <w:t xml:space="preserve"> признать утратившим силу</w:t>
      </w:r>
      <w:r w:rsidR="002E52FE" w:rsidRPr="003475A6">
        <w:rPr>
          <w:szCs w:val="26"/>
        </w:rPr>
        <w:t>.</w:t>
      </w:r>
    </w:p>
    <w:p w:rsidR="002E52FE" w:rsidRPr="003475A6" w:rsidRDefault="002E52FE" w:rsidP="003475A6">
      <w:pPr>
        <w:widowControl w:val="0"/>
        <w:ind w:firstLine="709"/>
        <w:jc w:val="both"/>
        <w:rPr>
          <w:sz w:val="26"/>
          <w:szCs w:val="26"/>
        </w:rPr>
      </w:pPr>
    </w:p>
    <w:p w:rsidR="00FB1FB2" w:rsidRPr="003475A6" w:rsidRDefault="00545BE3" w:rsidP="003475A6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3475A6">
        <w:rPr>
          <w:spacing w:val="-6"/>
          <w:sz w:val="26"/>
          <w:szCs w:val="26"/>
        </w:rPr>
        <w:t>2</w:t>
      </w:r>
      <w:r w:rsidR="00E91A00" w:rsidRPr="003475A6">
        <w:rPr>
          <w:spacing w:val="-6"/>
          <w:sz w:val="26"/>
          <w:szCs w:val="26"/>
        </w:rPr>
        <w:t xml:space="preserve">. </w:t>
      </w:r>
      <w:r w:rsidR="00FB1FB2" w:rsidRPr="003475A6">
        <w:rPr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B1FB2" w:rsidRPr="003475A6">
          <w:rPr>
            <w:spacing w:val="-6"/>
            <w:sz w:val="26"/>
            <w:szCs w:val="26"/>
          </w:rPr>
          <w:t>www.admkogalym.ru</w:t>
        </w:r>
      </w:hyperlink>
      <w:r w:rsidR="00FB1FB2" w:rsidRPr="003475A6">
        <w:rPr>
          <w:spacing w:val="-6"/>
          <w:sz w:val="26"/>
          <w:szCs w:val="26"/>
        </w:rPr>
        <w:t>).</w:t>
      </w:r>
    </w:p>
    <w:p w:rsidR="00545BE3" w:rsidRPr="003475A6" w:rsidRDefault="00545BE3" w:rsidP="003475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48F5" w:rsidRPr="003475A6" w:rsidRDefault="003361D9" w:rsidP="003475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r w:rsidRPr="003361D9">
        <w:rPr>
          <w:noProof/>
          <w:color w:val="FFFFFF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E251027" wp14:editId="4EE99197">
            <wp:simplePos x="0" y="0"/>
            <wp:positionH relativeFrom="column">
              <wp:posOffset>2668905</wp:posOffset>
            </wp:positionH>
            <wp:positionV relativeFrom="paragraph">
              <wp:posOffset>134620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5BE3" w:rsidRPr="003475A6">
        <w:rPr>
          <w:sz w:val="26"/>
          <w:szCs w:val="26"/>
        </w:rPr>
        <w:t>3</w:t>
      </w:r>
      <w:r w:rsidR="00FB1FB2" w:rsidRPr="003475A6">
        <w:rPr>
          <w:sz w:val="26"/>
          <w:szCs w:val="26"/>
        </w:rPr>
        <w:t>. Контроль за выполнением постановления оставляю за собой.</w:t>
      </w:r>
    </w:p>
    <w:p w:rsidR="00F348F5" w:rsidRPr="003475A6" w:rsidRDefault="00F348F5" w:rsidP="003475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1FB2" w:rsidRPr="003475A6" w:rsidRDefault="00FB1FB2" w:rsidP="003475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3475A6" w:rsidRDefault="00FB1FB2" w:rsidP="003475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A6">
        <w:rPr>
          <w:color w:val="000000"/>
          <w:spacing w:val="-4"/>
          <w:sz w:val="26"/>
          <w:szCs w:val="26"/>
        </w:rPr>
        <w:t xml:space="preserve">Глава </w:t>
      </w:r>
      <w:r w:rsidR="003475A6">
        <w:rPr>
          <w:color w:val="000000"/>
          <w:spacing w:val="-4"/>
          <w:sz w:val="26"/>
          <w:szCs w:val="26"/>
        </w:rPr>
        <w:t>города Когалыма</w:t>
      </w:r>
      <w:r w:rsidR="003475A6">
        <w:rPr>
          <w:color w:val="000000"/>
          <w:spacing w:val="-4"/>
          <w:sz w:val="26"/>
          <w:szCs w:val="26"/>
        </w:rPr>
        <w:tab/>
      </w:r>
      <w:r w:rsidR="003475A6">
        <w:rPr>
          <w:color w:val="000000"/>
          <w:spacing w:val="-4"/>
          <w:sz w:val="26"/>
          <w:szCs w:val="26"/>
        </w:rPr>
        <w:tab/>
      </w:r>
      <w:r w:rsidR="003475A6">
        <w:rPr>
          <w:color w:val="000000"/>
          <w:spacing w:val="-4"/>
          <w:sz w:val="26"/>
          <w:szCs w:val="26"/>
        </w:rPr>
        <w:tab/>
      </w:r>
      <w:r w:rsidR="003475A6">
        <w:rPr>
          <w:color w:val="000000"/>
          <w:spacing w:val="-4"/>
          <w:sz w:val="26"/>
          <w:szCs w:val="26"/>
        </w:rPr>
        <w:tab/>
      </w:r>
      <w:r w:rsidR="003475A6">
        <w:rPr>
          <w:color w:val="000000"/>
          <w:spacing w:val="-4"/>
          <w:sz w:val="26"/>
          <w:szCs w:val="26"/>
        </w:rPr>
        <w:tab/>
      </w:r>
      <w:r w:rsidRPr="003475A6">
        <w:rPr>
          <w:color w:val="000000"/>
          <w:spacing w:val="-4"/>
          <w:sz w:val="26"/>
          <w:szCs w:val="26"/>
        </w:rPr>
        <w:t>Н.Н.Пальчиков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91A00" w:rsidRDefault="00E91A00" w:rsidP="00CA4EF6">
      <w:pPr>
        <w:rPr>
          <w:sz w:val="24"/>
          <w:szCs w:val="24"/>
        </w:rPr>
      </w:pPr>
    </w:p>
    <w:p w:rsidR="001E7EC1" w:rsidRDefault="001E7EC1" w:rsidP="00CA4EF6">
      <w:pPr>
        <w:rPr>
          <w:sz w:val="24"/>
          <w:szCs w:val="24"/>
        </w:rPr>
      </w:pPr>
    </w:p>
    <w:p w:rsidR="00446E91" w:rsidRDefault="00446E91" w:rsidP="00CA4EF6">
      <w:pPr>
        <w:rPr>
          <w:sz w:val="24"/>
          <w:szCs w:val="24"/>
        </w:rPr>
      </w:pPr>
    </w:p>
    <w:p w:rsidR="00E91A00" w:rsidRPr="003361D9" w:rsidRDefault="00CA4EF6" w:rsidP="00CA4EF6">
      <w:pPr>
        <w:rPr>
          <w:color w:val="FFFFFF" w:themeColor="background1"/>
          <w:sz w:val="24"/>
          <w:szCs w:val="24"/>
        </w:rPr>
      </w:pPr>
      <w:r w:rsidRPr="003361D9">
        <w:rPr>
          <w:color w:val="FFFFFF" w:themeColor="background1"/>
          <w:sz w:val="24"/>
          <w:szCs w:val="24"/>
        </w:rPr>
        <w:t>Согласовано:</w:t>
      </w:r>
    </w:p>
    <w:p w:rsidR="00CA4EF6" w:rsidRPr="003361D9" w:rsidRDefault="00CA4EF6" w:rsidP="00CA4EF6">
      <w:pPr>
        <w:rPr>
          <w:color w:val="FFFFFF" w:themeColor="background1"/>
          <w:sz w:val="22"/>
          <w:szCs w:val="22"/>
        </w:rPr>
      </w:pPr>
      <w:r w:rsidRPr="003361D9">
        <w:rPr>
          <w:color w:val="FFFFFF" w:themeColor="background1"/>
          <w:sz w:val="22"/>
          <w:szCs w:val="22"/>
        </w:rPr>
        <w:t xml:space="preserve">Подготовлено:    </w:t>
      </w:r>
    </w:p>
    <w:p w:rsidR="00CA4EF6" w:rsidRPr="003361D9" w:rsidRDefault="003475A6" w:rsidP="00CA4EF6">
      <w:pPr>
        <w:rPr>
          <w:color w:val="FFFFFF" w:themeColor="background1"/>
          <w:sz w:val="22"/>
          <w:szCs w:val="22"/>
        </w:rPr>
      </w:pPr>
      <w:r w:rsidRPr="003361D9">
        <w:rPr>
          <w:color w:val="FFFFFF" w:themeColor="background1"/>
          <w:sz w:val="22"/>
          <w:szCs w:val="22"/>
        </w:rPr>
        <w:t>н</w:t>
      </w:r>
      <w:r w:rsidR="00CA4EF6" w:rsidRPr="003361D9">
        <w:rPr>
          <w:color w:val="FFFFFF" w:themeColor="background1"/>
          <w:sz w:val="22"/>
          <w:szCs w:val="22"/>
        </w:rPr>
        <w:t>ачальник ПТО</w:t>
      </w:r>
      <w:r w:rsidRPr="003361D9">
        <w:rPr>
          <w:color w:val="FFFFFF" w:themeColor="background1"/>
          <w:sz w:val="22"/>
          <w:szCs w:val="22"/>
        </w:rPr>
        <w:t xml:space="preserve"> </w:t>
      </w:r>
      <w:r w:rsidR="00CA4EF6" w:rsidRPr="003361D9">
        <w:rPr>
          <w:color w:val="FFFFFF" w:themeColor="background1"/>
          <w:sz w:val="22"/>
          <w:szCs w:val="22"/>
        </w:rPr>
        <w:t>МКУ «УЖКХ г. Когалыма»</w:t>
      </w:r>
      <w:r w:rsidR="00CA4EF6" w:rsidRPr="003361D9">
        <w:rPr>
          <w:color w:val="FFFFFF" w:themeColor="background1"/>
          <w:sz w:val="22"/>
          <w:szCs w:val="22"/>
        </w:rPr>
        <w:tab/>
      </w:r>
      <w:r w:rsidR="00CA4EF6" w:rsidRPr="003361D9">
        <w:rPr>
          <w:color w:val="FFFFFF" w:themeColor="background1"/>
          <w:sz w:val="22"/>
          <w:szCs w:val="22"/>
        </w:rPr>
        <w:tab/>
      </w:r>
      <w:r w:rsidR="00CA4EF6" w:rsidRPr="003361D9">
        <w:rPr>
          <w:color w:val="FFFFFF" w:themeColor="background1"/>
          <w:sz w:val="22"/>
          <w:szCs w:val="22"/>
        </w:rPr>
        <w:tab/>
      </w:r>
      <w:r w:rsidR="00CA4EF6" w:rsidRPr="003361D9">
        <w:rPr>
          <w:color w:val="FFFFFF" w:themeColor="background1"/>
          <w:sz w:val="22"/>
          <w:szCs w:val="22"/>
        </w:rPr>
        <w:tab/>
        <w:t xml:space="preserve">А.В.Кудла  </w:t>
      </w:r>
    </w:p>
    <w:p w:rsidR="00F348F5" w:rsidRPr="003361D9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color w:val="FFFFFF" w:themeColor="background1"/>
          <w:sz w:val="22"/>
          <w:szCs w:val="22"/>
        </w:rPr>
      </w:pPr>
    </w:p>
    <w:p w:rsidR="00F348F5" w:rsidRPr="003475A6" w:rsidRDefault="00F348F5" w:rsidP="00CA4EF6">
      <w:pPr>
        <w:contextualSpacing/>
        <w:jc w:val="both"/>
        <w:rPr>
          <w:sz w:val="22"/>
          <w:szCs w:val="22"/>
        </w:rPr>
      </w:pPr>
      <w:r w:rsidRPr="003361D9">
        <w:rPr>
          <w:color w:val="FFFFFF" w:themeColor="background1"/>
          <w:sz w:val="22"/>
          <w:szCs w:val="22"/>
        </w:rPr>
        <w:t>Разослать: МКУ «УЖКХ г.Когалыма», КУМИ, УпоЖ</w:t>
      </w:r>
      <w:r w:rsidR="00CA4EF6" w:rsidRPr="003361D9">
        <w:rPr>
          <w:color w:val="FFFFFF" w:themeColor="background1"/>
          <w:sz w:val="22"/>
          <w:szCs w:val="22"/>
        </w:rPr>
        <w:t xml:space="preserve">П, УОДОМС, ЮУ, газета, </w:t>
      </w:r>
      <w:r w:rsidR="00A27289" w:rsidRPr="003361D9">
        <w:rPr>
          <w:color w:val="FFFFFF" w:themeColor="background1"/>
          <w:sz w:val="22"/>
          <w:szCs w:val="22"/>
        </w:rPr>
        <w:t>П</w:t>
      </w:r>
      <w:r w:rsidRPr="003361D9">
        <w:rPr>
          <w:color w:val="FFFFFF" w:themeColor="background1"/>
          <w:sz w:val="22"/>
          <w:szCs w:val="22"/>
        </w:rPr>
        <w:t>рокуратура, пожнадзор, Роспот</w:t>
      </w:r>
      <w:r w:rsidR="00CA4EF6" w:rsidRPr="003361D9">
        <w:rPr>
          <w:color w:val="FFFFFF" w:themeColor="background1"/>
          <w:sz w:val="22"/>
          <w:szCs w:val="22"/>
        </w:rPr>
        <w:t>ребнадзор, ООО «В</w:t>
      </w:r>
      <w:bookmarkStart w:id="1" w:name="Par28"/>
      <w:bookmarkEnd w:id="1"/>
      <w:r w:rsidR="00A27289" w:rsidRPr="003361D9">
        <w:rPr>
          <w:color w:val="FFFFFF" w:themeColor="background1"/>
          <w:sz w:val="22"/>
          <w:szCs w:val="22"/>
        </w:rPr>
        <w:t>аш консультант», УЭ.</w:t>
      </w:r>
    </w:p>
    <w:sectPr w:rsidR="00F348F5" w:rsidRPr="003475A6" w:rsidSect="003475A6">
      <w:footnotePr>
        <w:pos w:val="beneathText"/>
      </w:footnotePr>
      <w:pgSz w:w="11907" w:h="16840" w:code="9"/>
      <w:pgMar w:top="1134" w:right="567" w:bottom="1134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41" w:rsidRDefault="00453E41">
      <w:r>
        <w:separator/>
      </w:r>
    </w:p>
  </w:endnote>
  <w:endnote w:type="continuationSeparator" w:id="0">
    <w:p w:rsidR="00453E41" w:rsidRDefault="0045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41" w:rsidRDefault="00453E41">
      <w:r>
        <w:separator/>
      </w:r>
    </w:p>
  </w:footnote>
  <w:footnote w:type="continuationSeparator" w:id="0">
    <w:p w:rsidR="00453E41" w:rsidRDefault="0045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55E1"/>
    <w:multiLevelType w:val="multilevel"/>
    <w:tmpl w:val="E50C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78B7D5A"/>
    <w:multiLevelType w:val="multilevel"/>
    <w:tmpl w:val="4DF295A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A058C"/>
    <w:multiLevelType w:val="multilevel"/>
    <w:tmpl w:val="FD44A6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0"/>
  </w:num>
  <w:num w:numId="5">
    <w:abstractNumId w:val="39"/>
  </w:num>
  <w:num w:numId="6">
    <w:abstractNumId w:val="23"/>
  </w:num>
  <w:num w:numId="7">
    <w:abstractNumId w:val="18"/>
  </w:num>
  <w:num w:numId="8">
    <w:abstractNumId w:val="24"/>
  </w:num>
  <w:num w:numId="9">
    <w:abstractNumId w:val="33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25"/>
  </w:num>
  <w:num w:numId="21">
    <w:abstractNumId w:val="7"/>
  </w:num>
  <w:num w:numId="22">
    <w:abstractNumId w:val="13"/>
  </w:num>
  <w:num w:numId="23">
    <w:abstractNumId w:val="26"/>
  </w:num>
  <w:num w:numId="24">
    <w:abstractNumId w:val="37"/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29"/>
  </w:num>
  <w:num w:numId="30">
    <w:abstractNumId w:val="30"/>
  </w:num>
  <w:num w:numId="31">
    <w:abstractNumId w:val="36"/>
  </w:num>
  <w:num w:numId="32">
    <w:abstractNumId w:val="38"/>
  </w:num>
  <w:num w:numId="33">
    <w:abstractNumId w:val="12"/>
  </w:num>
  <w:num w:numId="34">
    <w:abstractNumId w:val="34"/>
  </w:num>
  <w:num w:numId="35">
    <w:abstractNumId w:val="14"/>
  </w:num>
  <w:num w:numId="36">
    <w:abstractNumId w:val="6"/>
  </w:num>
  <w:num w:numId="37">
    <w:abstractNumId w:val="31"/>
  </w:num>
  <w:num w:numId="38">
    <w:abstractNumId w:val="28"/>
  </w:num>
  <w:num w:numId="39">
    <w:abstractNumId w:val="10"/>
  </w:num>
  <w:num w:numId="40">
    <w:abstractNumId w:val="17"/>
  </w:num>
  <w:num w:numId="41">
    <w:abstractNumId w:val="21"/>
  </w:num>
  <w:num w:numId="42">
    <w:abstractNumId w:val="22"/>
  </w:num>
  <w:num w:numId="43">
    <w:abstractNumId w:val="15"/>
  </w:num>
  <w:num w:numId="44">
    <w:abstractNumId w:val="3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3E2A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474"/>
    <w:rsid w:val="001D6669"/>
    <w:rsid w:val="001E0A67"/>
    <w:rsid w:val="001E7EC1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420C"/>
    <w:rsid w:val="002C6257"/>
    <w:rsid w:val="002C66ED"/>
    <w:rsid w:val="002D14DE"/>
    <w:rsid w:val="002E02A5"/>
    <w:rsid w:val="002E0D15"/>
    <w:rsid w:val="002E11E5"/>
    <w:rsid w:val="002E1C92"/>
    <w:rsid w:val="002E3191"/>
    <w:rsid w:val="002E52FE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34054"/>
    <w:rsid w:val="00335EBE"/>
    <w:rsid w:val="003361D9"/>
    <w:rsid w:val="00337725"/>
    <w:rsid w:val="00346328"/>
    <w:rsid w:val="00346AD2"/>
    <w:rsid w:val="003475A6"/>
    <w:rsid w:val="0035382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393"/>
    <w:rsid w:val="003F5FC8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4E96"/>
    <w:rsid w:val="004454FD"/>
    <w:rsid w:val="00446E91"/>
    <w:rsid w:val="0045168B"/>
    <w:rsid w:val="00453E41"/>
    <w:rsid w:val="004549D1"/>
    <w:rsid w:val="00457051"/>
    <w:rsid w:val="004610F3"/>
    <w:rsid w:val="00464DA0"/>
    <w:rsid w:val="00473A57"/>
    <w:rsid w:val="004845B7"/>
    <w:rsid w:val="004A0272"/>
    <w:rsid w:val="004B05B4"/>
    <w:rsid w:val="004B1153"/>
    <w:rsid w:val="004B18AD"/>
    <w:rsid w:val="004B6B75"/>
    <w:rsid w:val="004B7907"/>
    <w:rsid w:val="004C6B12"/>
    <w:rsid w:val="004D0397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43BFD"/>
    <w:rsid w:val="00545BE3"/>
    <w:rsid w:val="00546148"/>
    <w:rsid w:val="005512BA"/>
    <w:rsid w:val="005566E9"/>
    <w:rsid w:val="00567012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9091C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25409"/>
    <w:rsid w:val="00725C0C"/>
    <w:rsid w:val="00726970"/>
    <w:rsid w:val="0073724A"/>
    <w:rsid w:val="00737C04"/>
    <w:rsid w:val="00740CF9"/>
    <w:rsid w:val="007503BD"/>
    <w:rsid w:val="00750655"/>
    <w:rsid w:val="00755369"/>
    <w:rsid w:val="00761DE0"/>
    <w:rsid w:val="007630D5"/>
    <w:rsid w:val="00767154"/>
    <w:rsid w:val="00777113"/>
    <w:rsid w:val="00784773"/>
    <w:rsid w:val="00791653"/>
    <w:rsid w:val="007949AD"/>
    <w:rsid w:val="007B297A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7759B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D0BED"/>
    <w:rsid w:val="008D0FCE"/>
    <w:rsid w:val="008D42B7"/>
    <w:rsid w:val="008D665B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626B1"/>
    <w:rsid w:val="009761DB"/>
    <w:rsid w:val="00977D6A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B4C45"/>
    <w:rsid w:val="009C039D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0CD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1CAA"/>
    <w:rsid w:val="00A9584D"/>
    <w:rsid w:val="00AA64E3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5D38"/>
    <w:rsid w:val="00B21462"/>
    <w:rsid w:val="00B22243"/>
    <w:rsid w:val="00B44368"/>
    <w:rsid w:val="00B46D66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40AE4"/>
    <w:rsid w:val="00C466B0"/>
    <w:rsid w:val="00C51611"/>
    <w:rsid w:val="00C531EB"/>
    <w:rsid w:val="00C54DD2"/>
    <w:rsid w:val="00C56D12"/>
    <w:rsid w:val="00C61E1C"/>
    <w:rsid w:val="00C70FFB"/>
    <w:rsid w:val="00C7167D"/>
    <w:rsid w:val="00C72C13"/>
    <w:rsid w:val="00CA32DF"/>
    <w:rsid w:val="00CA4EF6"/>
    <w:rsid w:val="00CA75FB"/>
    <w:rsid w:val="00CB2B4B"/>
    <w:rsid w:val="00CB715E"/>
    <w:rsid w:val="00CC4268"/>
    <w:rsid w:val="00CC4B55"/>
    <w:rsid w:val="00CC63E7"/>
    <w:rsid w:val="00CC64E9"/>
    <w:rsid w:val="00CC7849"/>
    <w:rsid w:val="00CD227F"/>
    <w:rsid w:val="00CD50CF"/>
    <w:rsid w:val="00CD581E"/>
    <w:rsid w:val="00CD78AF"/>
    <w:rsid w:val="00CE3512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769E"/>
    <w:rsid w:val="00E411F3"/>
    <w:rsid w:val="00E42EF1"/>
    <w:rsid w:val="00E647A0"/>
    <w:rsid w:val="00E7251E"/>
    <w:rsid w:val="00E75FA2"/>
    <w:rsid w:val="00E820EA"/>
    <w:rsid w:val="00E8468C"/>
    <w:rsid w:val="00E90411"/>
    <w:rsid w:val="00E91A00"/>
    <w:rsid w:val="00E91EE5"/>
    <w:rsid w:val="00E928A7"/>
    <w:rsid w:val="00E94161"/>
    <w:rsid w:val="00EA2C0E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2491"/>
    <w:rsid w:val="00F17356"/>
    <w:rsid w:val="00F3311D"/>
    <w:rsid w:val="00F344E7"/>
    <w:rsid w:val="00F348F5"/>
    <w:rsid w:val="00F34963"/>
    <w:rsid w:val="00F353EE"/>
    <w:rsid w:val="00F40563"/>
    <w:rsid w:val="00F415EF"/>
    <w:rsid w:val="00F424F7"/>
    <w:rsid w:val="00F42FA2"/>
    <w:rsid w:val="00F44185"/>
    <w:rsid w:val="00F4422F"/>
    <w:rsid w:val="00F46A61"/>
    <w:rsid w:val="00F65273"/>
    <w:rsid w:val="00F6585E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5E13"/>
    <w:rsid w:val="00FE021C"/>
    <w:rsid w:val="00FE462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6DEB6CD-D982-4386-B22F-BF33CB3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58D9-A731-4475-84C6-E429170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2</Pages>
  <Words>517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dc:description/>
  <cp:lastModifiedBy>Подкорытова Наталья Вячеславовна</cp:lastModifiedBy>
  <cp:revision>12</cp:revision>
  <cp:lastPrinted>2020-07-24T03:36:00Z</cp:lastPrinted>
  <dcterms:created xsi:type="dcterms:W3CDTF">2019-04-09T03:32:00Z</dcterms:created>
  <dcterms:modified xsi:type="dcterms:W3CDTF">2020-07-24T03:36:00Z</dcterms:modified>
</cp:coreProperties>
</file>